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9AC7" w14:textId="77777777" w:rsidR="00174998" w:rsidRDefault="00174998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0F12AA0D" w14:textId="77777777" w:rsidR="00E605B6" w:rsidRDefault="00E605B6">
      <w:pPr>
        <w:spacing w:line="200" w:lineRule="atLeast"/>
        <w:ind w:left="2458"/>
        <w:rPr>
          <w:rFonts w:ascii="Times New Roman" w:eastAsia="Times New Roman" w:hAnsi="Times New Roman" w:cs="Times New Roman"/>
          <w:sz w:val="20"/>
          <w:szCs w:val="20"/>
        </w:rPr>
      </w:pPr>
    </w:p>
    <w:p w14:paraId="5A125B76" w14:textId="77777777" w:rsidR="00174998" w:rsidRDefault="00824E86">
      <w:pPr>
        <w:spacing w:line="200" w:lineRule="atLeast"/>
        <w:ind w:left="24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6BB6203" wp14:editId="6DABDE3C">
            <wp:extent cx="3331233" cy="103584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1233" cy="103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B9430" w14:textId="77777777" w:rsidR="00174998" w:rsidRDefault="001749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80B282" w14:textId="77777777" w:rsidR="00174998" w:rsidRDefault="00174998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14:paraId="0F4CDA21" w14:textId="77777777" w:rsidR="00174998" w:rsidRPr="00385247" w:rsidRDefault="00824E86">
      <w:pPr>
        <w:pStyle w:val="Heading1"/>
        <w:spacing w:before="72"/>
        <w:ind w:right="1" w:firstLine="0"/>
        <w:jc w:val="center"/>
        <w:rPr>
          <w:rFonts w:cs="Arial"/>
          <w:b w:val="0"/>
          <w:bCs w:val="0"/>
          <w:sz w:val="28"/>
          <w:szCs w:val="28"/>
        </w:rPr>
      </w:pPr>
      <w:bookmarkStart w:id="0" w:name="2017CTSTP_CallForApps"/>
      <w:bookmarkStart w:id="1" w:name="CALL_FOR_APPLICATIONS"/>
      <w:bookmarkEnd w:id="0"/>
      <w:bookmarkEnd w:id="1"/>
      <w:r w:rsidRPr="00385247">
        <w:rPr>
          <w:spacing w:val="-2"/>
          <w:sz w:val="28"/>
          <w:szCs w:val="28"/>
        </w:rPr>
        <w:t>CALL</w:t>
      </w:r>
      <w:r w:rsidRPr="00385247">
        <w:rPr>
          <w:spacing w:val="-14"/>
          <w:sz w:val="28"/>
          <w:szCs w:val="28"/>
        </w:rPr>
        <w:t xml:space="preserve"> </w:t>
      </w:r>
      <w:r w:rsidRPr="00385247">
        <w:rPr>
          <w:sz w:val="28"/>
          <w:szCs w:val="28"/>
        </w:rPr>
        <w:t>FOR</w:t>
      </w:r>
      <w:r w:rsidRPr="00385247">
        <w:rPr>
          <w:spacing w:val="-10"/>
          <w:sz w:val="28"/>
          <w:szCs w:val="28"/>
        </w:rPr>
        <w:t xml:space="preserve"> </w:t>
      </w:r>
      <w:r w:rsidRPr="00385247">
        <w:rPr>
          <w:spacing w:val="-1"/>
          <w:sz w:val="28"/>
          <w:szCs w:val="28"/>
        </w:rPr>
        <w:t>APPLICATIONS</w:t>
      </w:r>
    </w:p>
    <w:p w14:paraId="1258E09C" w14:textId="77777777" w:rsidR="00174998" w:rsidRDefault="00174998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</w:p>
    <w:p w14:paraId="76AD721F" w14:textId="12A7E0BC" w:rsidR="00174998" w:rsidRPr="00385247" w:rsidRDefault="00C80C3E">
      <w:pPr>
        <w:ind w:right="3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  <w:szCs w:val="28"/>
        </w:rPr>
        <w:t>202</w:t>
      </w:r>
      <w:r w:rsidR="001C1B87">
        <w:rPr>
          <w:rFonts w:ascii="Arial"/>
          <w:b/>
          <w:spacing w:val="-1"/>
          <w:sz w:val="28"/>
          <w:szCs w:val="28"/>
        </w:rPr>
        <w:t>6</w:t>
      </w:r>
      <w:r w:rsidR="00824E86" w:rsidRPr="00385247">
        <w:rPr>
          <w:rFonts w:ascii="Arial"/>
          <w:b/>
          <w:spacing w:val="-11"/>
          <w:sz w:val="28"/>
          <w:szCs w:val="28"/>
        </w:rPr>
        <w:t xml:space="preserve"> </w:t>
      </w:r>
      <w:r w:rsidR="00824E86" w:rsidRPr="00385247">
        <w:rPr>
          <w:rFonts w:ascii="Arial"/>
          <w:b/>
          <w:spacing w:val="-2"/>
          <w:sz w:val="28"/>
          <w:szCs w:val="28"/>
        </w:rPr>
        <w:t>CLINICAL</w:t>
      </w:r>
      <w:r w:rsidR="00824E86" w:rsidRPr="00385247">
        <w:rPr>
          <w:rFonts w:ascii="Arial"/>
          <w:b/>
          <w:spacing w:val="-7"/>
          <w:sz w:val="28"/>
          <w:szCs w:val="28"/>
        </w:rPr>
        <w:t xml:space="preserve"> </w:t>
      </w:r>
      <w:r w:rsidR="00824E86" w:rsidRPr="00385247">
        <w:rPr>
          <w:rFonts w:ascii="Arial"/>
          <w:b/>
          <w:spacing w:val="-4"/>
          <w:sz w:val="28"/>
          <w:szCs w:val="28"/>
        </w:rPr>
        <w:t>AND</w:t>
      </w:r>
      <w:r w:rsidR="00824E86" w:rsidRPr="00385247">
        <w:rPr>
          <w:rFonts w:ascii="Arial"/>
          <w:b/>
          <w:spacing w:val="-10"/>
          <w:sz w:val="28"/>
          <w:szCs w:val="28"/>
        </w:rPr>
        <w:t xml:space="preserve"> </w:t>
      </w:r>
      <w:r w:rsidR="00824E86" w:rsidRPr="00385247">
        <w:rPr>
          <w:rFonts w:ascii="Arial"/>
          <w:b/>
          <w:spacing w:val="-6"/>
          <w:sz w:val="28"/>
          <w:szCs w:val="28"/>
        </w:rPr>
        <w:t>TRANSLATIONAL</w:t>
      </w:r>
      <w:r w:rsidR="00824E86" w:rsidRPr="00385247">
        <w:rPr>
          <w:rFonts w:ascii="Arial"/>
          <w:b/>
          <w:spacing w:val="-12"/>
          <w:sz w:val="28"/>
          <w:szCs w:val="28"/>
        </w:rPr>
        <w:t xml:space="preserve"> </w:t>
      </w:r>
      <w:r w:rsidR="00824E86" w:rsidRPr="00385247">
        <w:rPr>
          <w:rFonts w:ascii="Arial"/>
          <w:b/>
          <w:spacing w:val="-2"/>
          <w:sz w:val="28"/>
          <w:szCs w:val="28"/>
        </w:rPr>
        <w:t>SCIENCE</w:t>
      </w:r>
      <w:r w:rsidR="00824E86" w:rsidRPr="00385247">
        <w:rPr>
          <w:rFonts w:ascii="Arial"/>
          <w:b/>
          <w:spacing w:val="-12"/>
          <w:sz w:val="28"/>
          <w:szCs w:val="28"/>
        </w:rPr>
        <w:t xml:space="preserve"> </w:t>
      </w:r>
      <w:r w:rsidR="00824E86" w:rsidRPr="00385247">
        <w:rPr>
          <w:rFonts w:ascii="Arial"/>
          <w:b/>
          <w:spacing w:val="-2"/>
          <w:sz w:val="28"/>
          <w:szCs w:val="28"/>
        </w:rPr>
        <w:t>TRAINING</w:t>
      </w:r>
      <w:r w:rsidR="00824E86" w:rsidRPr="00385247">
        <w:rPr>
          <w:rFonts w:ascii="Arial"/>
          <w:b/>
          <w:spacing w:val="-10"/>
          <w:sz w:val="28"/>
          <w:szCs w:val="28"/>
        </w:rPr>
        <w:t xml:space="preserve"> </w:t>
      </w:r>
      <w:r w:rsidR="00824E86" w:rsidRPr="00385247">
        <w:rPr>
          <w:rFonts w:ascii="Arial"/>
          <w:b/>
          <w:spacing w:val="1"/>
          <w:sz w:val="28"/>
          <w:szCs w:val="28"/>
        </w:rPr>
        <w:t>PROGRAM</w:t>
      </w:r>
    </w:p>
    <w:p w14:paraId="77000AF7" w14:textId="77777777" w:rsidR="00174998" w:rsidRDefault="00174998">
      <w:pPr>
        <w:spacing w:before="1"/>
        <w:rPr>
          <w:rFonts w:ascii="Arial" w:eastAsia="Arial" w:hAnsi="Arial" w:cs="Arial"/>
          <w:b/>
          <w:bCs/>
          <w:sz w:val="31"/>
          <w:szCs w:val="31"/>
        </w:rPr>
      </w:pPr>
    </w:p>
    <w:p w14:paraId="57B1A1BC" w14:textId="4C5AC853" w:rsidR="00174998" w:rsidRPr="000D7F0B" w:rsidRDefault="00824E86">
      <w:pPr>
        <w:pStyle w:val="BodyText"/>
        <w:ind w:right="112" w:firstLine="0"/>
        <w:jc w:val="both"/>
      </w:pP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Center</w:t>
      </w:r>
      <w:r>
        <w:rPr>
          <w:spacing w:val="43"/>
        </w:rPr>
        <w:t xml:space="preserve"> </w:t>
      </w:r>
      <w:r>
        <w:rPr>
          <w:spacing w:val="-2"/>
        </w:rPr>
        <w:t>for</w:t>
      </w:r>
      <w:r>
        <w:rPr>
          <w:spacing w:val="40"/>
        </w:rPr>
        <w:t xml:space="preserve"> </w:t>
      </w:r>
      <w:r>
        <w:rPr>
          <w:spacing w:val="-2"/>
        </w:rPr>
        <w:t>Clinical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Translational</w:t>
      </w:r>
      <w:r>
        <w:rPr>
          <w:spacing w:val="44"/>
        </w:rPr>
        <w:t xml:space="preserve"> </w:t>
      </w:r>
      <w:r>
        <w:rPr>
          <w:spacing w:val="-1"/>
        </w:rPr>
        <w:t>Science</w:t>
      </w:r>
      <w:r>
        <w:rPr>
          <w:spacing w:val="43"/>
        </w:rPr>
        <w:t xml:space="preserve"> </w:t>
      </w:r>
      <w:r>
        <w:rPr>
          <w:spacing w:val="-2"/>
        </w:rPr>
        <w:t>(CCTS)</w:t>
      </w:r>
      <w:r>
        <w:rPr>
          <w:spacing w:val="42"/>
        </w:rPr>
        <w:t xml:space="preserve"> </w:t>
      </w:r>
      <w:r>
        <w:rPr>
          <w:spacing w:val="-3"/>
        </w:rPr>
        <w:t>was</w:t>
      </w:r>
      <w:r>
        <w:rPr>
          <w:spacing w:val="40"/>
        </w:rPr>
        <w:t xml:space="preserve"> </w:t>
      </w:r>
      <w:r>
        <w:t>formed</w:t>
      </w:r>
      <w:r>
        <w:rPr>
          <w:spacing w:val="44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-1"/>
        </w:rPr>
        <w:t>enhance</w:t>
      </w:r>
      <w:r>
        <w:rPr>
          <w:spacing w:val="44"/>
        </w:rPr>
        <w:t xml:space="preserve"> </w:t>
      </w:r>
      <w:r>
        <w:rPr>
          <w:spacing w:val="-3"/>
        </w:rPr>
        <w:t>human</w:t>
      </w:r>
      <w:r>
        <w:rPr>
          <w:spacing w:val="28"/>
        </w:rPr>
        <w:t xml:space="preserve"> </w:t>
      </w:r>
      <w:r>
        <w:rPr>
          <w:spacing w:val="-1"/>
        </w:rPr>
        <w:t>health</w:t>
      </w:r>
      <w:r>
        <w:rPr>
          <w:spacing w:val="51"/>
        </w:rPr>
        <w:t xml:space="preserve"> </w:t>
      </w:r>
      <w:r>
        <w:rPr>
          <w:spacing w:val="-1"/>
        </w:rPr>
        <w:t>by</w:t>
      </w:r>
      <w:r>
        <w:rPr>
          <w:spacing w:val="50"/>
        </w:rPr>
        <w:t xml:space="preserve"> </w:t>
      </w:r>
      <w:r>
        <w:rPr>
          <w:spacing w:val="-2"/>
        </w:rPr>
        <w:t>driving</w:t>
      </w:r>
      <w:r>
        <w:rPr>
          <w:spacing w:val="50"/>
        </w:rPr>
        <w:t xml:space="preserve"> </w:t>
      </w:r>
      <w:r>
        <w:rPr>
          <w:spacing w:val="-4"/>
        </w:rPr>
        <w:t>scientific</w:t>
      </w:r>
      <w:r>
        <w:rPr>
          <w:spacing w:val="47"/>
        </w:rPr>
        <w:t xml:space="preserve"> </w:t>
      </w:r>
      <w:proofErr w:type="gramStart"/>
      <w:r>
        <w:rPr>
          <w:spacing w:val="-1"/>
        </w:rPr>
        <w:t>discovery</w:t>
      </w:r>
      <w:proofErr w:type="gramEnd"/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dialogue</w:t>
      </w:r>
      <w:r>
        <w:rPr>
          <w:spacing w:val="52"/>
        </w:rPr>
        <w:t xml:space="preserve"> </w:t>
      </w:r>
      <w:r>
        <w:t>from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bench</w:t>
      </w:r>
      <w:r>
        <w:rPr>
          <w:spacing w:val="50"/>
        </w:rPr>
        <w:t xml:space="preserve"> </w:t>
      </w:r>
      <w:r>
        <w:rPr>
          <w:spacing w:val="-1"/>
        </w:rPr>
        <w:t>to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bedside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2"/>
        </w:rPr>
        <w:t>into</w:t>
      </w:r>
      <w:r>
        <w:rPr>
          <w:spacing w:val="50"/>
        </w:rPr>
        <w:t xml:space="preserve"> </w:t>
      </w:r>
      <w:r>
        <w:rPr>
          <w:spacing w:val="-3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community.</w:t>
      </w:r>
      <w:r>
        <w:rPr>
          <w:spacing w:val="13"/>
        </w:rPr>
        <w:t xml:space="preserve"> </w:t>
      </w:r>
      <w:r w:rsidR="0080588C">
        <w:rPr>
          <w:spacing w:val="13"/>
        </w:rPr>
        <w:t>T</w:t>
      </w:r>
      <w:r>
        <w:rPr>
          <w:spacing w:val="-1"/>
        </w:rPr>
        <w:t>he</w:t>
      </w:r>
      <w:r>
        <w:rPr>
          <w:spacing w:val="13"/>
        </w:rPr>
        <w:t xml:space="preserve"> </w:t>
      </w:r>
      <w:r>
        <w:rPr>
          <w:spacing w:val="-3"/>
        </w:rPr>
        <w:t>CCTS</w:t>
      </w:r>
      <w:r>
        <w:rPr>
          <w:spacing w:val="9"/>
        </w:rPr>
        <w:t xml:space="preserve"> </w:t>
      </w:r>
      <w:r>
        <w:rPr>
          <w:spacing w:val="-3"/>
        </w:rPr>
        <w:t>collaborates</w:t>
      </w:r>
      <w:r>
        <w:rPr>
          <w:spacing w:val="10"/>
        </w:rPr>
        <w:t xml:space="preserve"> </w:t>
      </w:r>
      <w:r>
        <w:t>across</w:t>
      </w:r>
      <w:r>
        <w:rPr>
          <w:spacing w:val="14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University</w:t>
      </w:r>
      <w:r>
        <w:rPr>
          <w:spacing w:val="12"/>
        </w:rPr>
        <w:t xml:space="preserve"> </w:t>
      </w:r>
      <w:r>
        <w:rPr>
          <w:spacing w:val="-1"/>
        </w:rPr>
        <w:t>campus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40"/>
        </w:rPr>
        <w:t xml:space="preserve"> </w:t>
      </w:r>
      <w:r>
        <w:rPr>
          <w:spacing w:val="-2"/>
        </w:rPr>
        <w:t>its</w:t>
      </w:r>
      <w:r>
        <w:rPr>
          <w:spacing w:val="19"/>
        </w:rPr>
        <w:t xml:space="preserve"> </w:t>
      </w:r>
      <w:r>
        <w:rPr>
          <w:spacing w:val="-1"/>
        </w:rPr>
        <w:t>network</w:t>
      </w:r>
      <w:r>
        <w:rPr>
          <w:spacing w:val="20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Regional</w:t>
      </w:r>
      <w:r>
        <w:rPr>
          <w:spacing w:val="20"/>
        </w:rPr>
        <w:t xml:space="preserve"> </w:t>
      </w:r>
      <w:r>
        <w:rPr>
          <w:spacing w:val="-2"/>
        </w:rPr>
        <w:t>Partners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research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17"/>
        </w:rPr>
        <w:t xml:space="preserve"> </w:t>
      </w:r>
      <w:r w:rsidR="00CE445D">
        <w:rPr>
          <w:spacing w:val="-1"/>
        </w:rPr>
        <w:t>workforce development</w:t>
      </w:r>
      <w:r>
        <w:rPr>
          <w:spacing w:val="-1"/>
        </w:rPr>
        <w:t>.</w:t>
      </w:r>
      <w:r>
        <w:rPr>
          <w:spacing w:val="20"/>
        </w:rPr>
        <w:t xml:space="preserve"> </w:t>
      </w:r>
      <w:r>
        <w:rPr>
          <w:spacing w:val="-2"/>
        </w:rPr>
        <w:t>One</w:t>
      </w:r>
      <w:r>
        <w:rPr>
          <w:spacing w:val="17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rPr>
          <w:spacing w:val="-1"/>
        </w:rPr>
        <w:t>opportunity</w:t>
      </w:r>
      <w:r>
        <w:rPr>
          <w:spacing w:val="20"/>
        </w:rPr>
        <w:t xml:space="preserve"> </w:t>
      </w:r>
      <w:r>
        <w:rPr>
          <w:spacing w:val="-1"/>
        </w:rPr>
        <w:t>is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Clinical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3"/>
        </w:rPr>
        <w:t>Translational</w:t>
      </w:r>
      <w:r>
        <w:rPr>
          <w:spacing w:val="12"/>
        </w:rPr>
        <w:t xml:space="preserve"> </w:t>
      </w:r>
      <w:r>
        <w:rPr>
          <w:spacing w:val="-1"/>
        </w:rPr>
        <w:t>Science</w:t>
      </w:r>
      <w:r>
        <w:rPr>
          <w:spacing w:val="14"/>
        </w:rPr>
        <w:t xml:space="preserve"> </w:t>
      </w:r>
      <w:r>
        <w:rPr>
          <w:spacing w:val="-4"/>
        </w:rPr>
        <w:t>(CTS)</w:t>
      </w:r>
      <w:r>
        <w:rPr>
          <w:spacing w:val="11"/>
        </w:rPr>
        <w:t xml:space="preserve"> </w:t>
      </w:r>
      <w:r>
        <w:rPr>
          <w:spacing w:val="-2"/>
        </w:rPr>
        <w:t>Training</w:t>
      </w:r>
      <w:r>
        <w:rPr>
          <w:spacing w:val="14"/>
        </w:rPr>
        <w:t xml:space="preserve"> </w:t>
      </w:r>
      <w:r>
        <w:rPr>
          <w:spacing w:val="-1"/>
        </w:rPr>
        <w:t>Program.</w:t>
      </w:r>
      <w:r>
        <w:rPr>
          <w:spacing w:val="14"/>
        </w:rPr>
        <w:t xml:space="preserve"> </w:t>
      </w:r>
      <w:r>
        <w:rPr>
          <w:spacing w:val="-2"/>
        </w:rPr>
        <w:t>This</w:t>
      </w:r>
      <w:r>
        <w:rPr>
          <w:spacing w:val="13"/>
        </w:rPr>
        <w:t xml:space="preserve"> </w:t>
      </w:r>
      <w:r>
        <w:rPr>
          <w:spacing w:val="-3"/>
        </w:rPr>
        <w:t>program</w:t>
      </w:r>
      <w:r>
        <w:rPr>
          <w:spacing w:val="12"/>
        </w:rPr>
        <w:t xml:space="preserve"> </w:t>
      </w:r>
      <w:r>
        <w:rPr>
          <w:spacing w:val="-1"/>
        </w:rPr>
        <w:t>provides</w:t>
      </w:r>
      <w:r>
        <w:rPr>
          <w:spacing w:val="14"/>
        </w:rPr>
        <w:t xml:space="preserve"> </w:t>
      </w:r>
      <w:r>
        <w:rPr>
          <w:spacing w:val="-1"/>
        </w:rPr>
        <w:t>education</w:t>
      </w:r>
      <w:r>
        <w:rPr>
          <w:spacing w:val="15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training</w:t>
      </w:r>
      <w:r>
        <w:rPr>
          <w:spacing w:val="37"/>
        </w:rPr>
        <w:t xml:space="preserve"> </w:t>
      </w:r>
      <w:r>
        <w:rPr>
          <w:spacing w:val="-3"/>
        </w:rPr>
        <w:t>opportunities</w:t>
      </w:r>
      <w:r>
        <w:rPr>
          <w:spacing w:val="27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2"/>
        </w:rPr>
        <w:t>clinical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translational</w:t>
      </w:r>
      <w:r>
        <w:rPr>
          <w:spacing w:val="29"/>
        </w:rPr>
        <w:t xml:space="preserve"> </w:t>
      </w:r>
      <w:r>
        <w:rPr>
          <w:spacing w:val="-1"/>
        </w:rPr>
        <w:t>research</w:t>
      </w:r>
      <w:r>
        <w:rPr>
          <w:spacing w:val="29"/>
        </w:rPr>
        <w:t xml:space="preserve"> </w:t>
      </w:r>
      <w:r>
        <w:rPr>
          <w:spacing w:val="-1"/>
        </w:rPr>
        <w:t>over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six-month</w:t>
      </w:r>
      <w:r>
        <w:rPr>
          <w:spacing w:val="28"/>
        </w:rPr>
        <w:t xml:space="preserve"> </w:t>
      </w:r>
      <w:r>
        <w:rPr>
          <w:spacing w:val="-1"/>
        </w:rPr>
        <w:t>period</w:t>
      </w:r>
      <w:r>
        <w:rPr>
          <w:spacing w:val="29"/>
        </w:rPr>
        <w:t xml:space="preserve"> </w:t>
      </w:r>
      <w:r>
        <w:rPr>
          <w:spacing w:val="-1"/>
        </w:rPr>
        <w:t>(January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June)</w:t>
      </w:r>
      <w:r>
        <w:rPr>
          <w:spacing w:val="29"/>
        </w:rPr>
        <w:t xml:space="preserve"> </w:t>
      </w:r>
      <w:r>
        <w:rPr>
          <w:spacing w:val="-4"/>
        </w:rPr>
        <w:t>with</w:t>
      </w:r>
      <w:r>
        <w:rPr>
          <w:spacing w:val="23"/>
        </w:rPr>
        <w:t xml:space="preserve"> </w:t>
      </w:r>
      <w:proofErr w:type="gramStart"/>
      <w:r>
        <w:t>class</w:t>
      </w:r>
      <w:proofErr w:type="gramEnd"/>
      <w:r>
        <w:rPr>
          <w:spacing w:val="4"/>
        </w:rPr>
        <w:t xml:space="preserve"> </w:t>
      </w:r>
      <w:r>
        <w:rPr>
          <w:spacing w:val="-1"/>
        </w:rPr>
        <w:t>on</w:t>
      </w:r>
      <w:r>
        <w:rPr>
          <w:spacing w:val="3"/>
        </w:rPr>
        <w:t xml:space="preserve"> </w:t>
      </w:r>
      <w:r>
        <w:rPr>
          <w:spacing w:val="-1"/>
        </w:rPr>
        <w:t>Wednesday</w:t>
      </w:r>
      <w:r>
        <w:rPr>
          <w:spacing w:val="3"/>
        </w:rPr>
        <w:t xml:space="preserve"> </w:t>
      </w:r>
      <w:r>
        <w:rPr>
          <w:spacing w:val="-1"/>
        </w:rPr>
        <w:t>mornings</w:t>
      </w:r>
      <w:r>
        <w:rPr>
          <w:spacing w:val="3"/>
        </w:rPr>
        <w:t xml:space="preserve"> </w:t>
      </w:r>
      <w:proofErr w:type="gramStart"/>
      <w:r>
        <w:rPr>
          <w:spacing w:val="-1"/>
        </w:rPr>
        <w:t>at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8am-10am.</w:t>
      </w:r>
      <w:r>
        <w:rPr>
          <w:spacing w:val="3"/>
        </w:rPr>
        <w:t xml:space="preserve"> </w:t>
      </w:r>
      <w:r w:rsidR="000E45A6">
        <w:rPr>
          <w:spacing w:val="3"/>
        </w:rPr>
        <w:t>The class</w:t>
      </w:r>
      <w:r w:rsidRPr="000E45A6">
        <w:rPr>
          <w:spacing w:val="3"/>
        </w:rPr>
        <w:t xml:space="preserve"> </w:t>
      </w:r>
      <w:r w:rsidRPr="000E45A6">
        <w:rPr>
          <w:spacing w:val="-3"/>
        </w:rPr>
        <w:t>take</w:t>
      </w:r>
      <w:r w:rsidR="00EA13AE">
        <w:rPr>
          <w:spacing w:val="-3"/>
        </w:rPr>
        <w:t>s</w:t>
      </w:r>
      <w:r w:rsidRPr="000E45A6">
        <w:rPr>
          <w:spacing w:val="1"/>
        </w:rPr>
        <w:t xml:space="preserve"> </w:t>
      </w:r>
      <w:r w:rsidRPr="000E45A6">
        <w:rPr>
          <w:spacing w:val="-1"/>
        </w:rPr>
        <w:t>place</w:t>
      </w:r>
      <w:r w:rsidRPr="000E45A6">
        <w:rPr>
          <w:spacing w:val="3"/>
        </w:rPr>
        <w:t xml:space="preserve"> </w:t>
      </w:r>
      <w:r w:rsidR="003D17E1" w:rsidRPr="000E45A6">
        <w:rPr>
          <w:spacing w:val="-1"/>
        </w:rPr>
        <w:t xml:space="preserve">via </w:t>
      </w:r>
      <w:r w:rsidR="003D17E1" w:rsidRPr="000D7F0B">
        <w:rPr>
          <w:spacing w:val="-1"/>
        </w:rPr>
        <w:t xml:space="preserve">Zoom. </w:t>
      </w:r>
    </w:p>
    <w:p w14:paraId="54969AD0" w14:textId="77777777" w:rsidR="00174998" w:rsidRDefault="00174998" w:rsidP="00D62896">
      <w:pPr>
        <w:rPr>
          <w:rFonts w:ascii="Arial" w:eastAsia="Arial" w:hAnsi="Arial" w:cs="Arial"/>
        </w:rPr>
      </w:pPr>
    </w:p>
    <w:p w14:paraId="30BDFE85" w14:textId="41AB1C53" w:rsidR="00174998" w:rsidRDefault="00824E86" w:rsidP="00D62896">
      <w:pPr>
        <w:pStyle w:val="BodyText"/>
        <w:spacing w:line="242" w:lineRule="auto"/>
        <w:ind w:right="111" w:firstLine="0"/>
        <w:jc w:val="both"/>
      </w:pPr>
      <w:r>
        <w:rPr>
          <w:spacing w:val="2"/>
        </w:rPr>
        <w:t>We</w:t>
      </w:r>
      <w:r>
        <w:rPr>
          <w:spacing w:val="12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rPr>
          <w:spacing w:val="-1"/>
        </w:rPr>
        <w:t>now</w:t>
      </w:r>
      <w:r>
        <w:rPr>
          <w:spacing w:val="6"/>
        </w:rPr>
        <w:t xml:space="preserve"> </w:t>
      </w:r>
      <w:r>
        <w:rPr>
          <w:spacing w:val="-2"/>
        </w:rPr>
        <w:t>soliciting</w:t>
      </w:r>
      <w:r>
        <w:rPr>
          <w:spacing w:val="6"/>
        </w:rPr>
        <w:t xml:space="preserve"> </w:t>
      </w:r>
      <w:r>
        <w:rPr>
          <w:spacing w:val="-3"/>
        </w:rPr>
        <w:t>applications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 w:rsidR="00EA13AE">
        <w:rPr>
          <w:spacing w:val="-1"/>
        </w:rPr>
        <w:t>202</w:t>
      </w:r>
      <w:r w:rsidR="001C1B87">
        <w:rPr>
          <w:spacing w:val="-1"/>
        </w:rPr>
        <w:t>6</w:t>
      </w:r>
      <w:r>
        <w:rPr>
          <w:spacing w:val="6"/>
        </w:rPr>
        <w:t xml:space="preserve"> </w:t>
      </w:r>
      <w:r>
        <w:rPr>
          <w:spacing w:val="-2"/>
        </w:rPr>
        <w:t>CTS</w:t>
      </w:r>
      <w:r>
        <w:rPr>
          <w:spacing w:val="5"/>
        </w:rPr>
        <w:t xml:space="preserve"> </w:t>
      </w:r>
      <w:r>
        <w:rPr>
          <w:spacing w:val="-1"/>
        </w:rPr>
        <w:t>Training</w:t>
      </w:r>
      <w:r>
        <w:rPr>
          <w:spacing w:val="6"/>
        </w:rPr>
        <w:t xml:space="preserve"> </w:t>
      </w:r>
      <w:r>
        <w:rPr>
          <w:spacing w:val="-1"/>
        </w:rPr>
        <w:t>Program.</w:t>
      </w:r>
      <w:r>
        <w:rPr>
          <w:spacing w:val="25"/>
        </w:rPr>
        <w:t xml:space="preserve"> </w:t>
      </w:r>
      <w:r>
        <w:rPr>
          <w:spacing w:val="-1"/>
        </w:rPr>
        <w:t>Based</w:t>
      </w:r>
      <w:r>
        <w:rPr>
          <w:spacing w:val="12"/>
        </w:rPr>
        <w:t xml:space="preserve"> </w:t>
      </w:r>
      <w:r>
        <w:rPr>
          <w:spacing w:val="-1"/>
        </w:rPr>
        <w:t>on</w:t>
      </w:r>
      <w:r>
        <w:rPr>
          <w:spacing w:val="13"/>
        </w:rPr>
        <w:t xml:space="preserve"> </w:t>
      </w:r>
      <w:r>
        <w:rPr>
          <w:spacing w:val="-1"/>
        </w:rPr>
        <w:t>their</w:t>
      </w:r>
      <w:r>
        <w:rPr>
          <w:spacing w:val="6"/>
        </w:rPr>
        <w:t xml:space="preserve"> </w:t>
      </w:r>
      <w:r>
        <w:rPr>
          <w:spacing w:val="-1"/>
        </w:rPr>
        <w:t>potential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36"/>
        </w:rPr>
        <w:t xml:space="preserve"> </w:t>
      </w:r>
      <w:r>
        <w:rPr>
          <w:spacing w:val="-1"/>
        </w:rPr>
        <w:t>an</w:t>
      </w:r>
      <w:r>
        <w:rPr>
          <w:spacing w:val="16"/>
        </w:rPr>
        <w:t xml:space="preserve"> </w:t>
      </w:r>
      <w:r>
        <w:rPr>
          <w:spacing w:val="-2"/>
        </w:rPr>
        <w:t>academic</w:t>
      </w:r>
      <w:r>
        <w:rPr>
          <w:spacing w:val="14"/>
        </w:rPr>
        <w:t xml:space="preserve"> </w:t>
      </w:r>
      <w:r>
        <w:rPr>
          <w:spacing w:val="-1"/>
        </w:rPr>
        <w:t>career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2"/>
        </w:rPr>
        <w:t>research,</w:t>
      </w:r>
      <w:r>
        <w:rPr>
          <w:spacing w:val="15"/>
        </w:rPr>
        <w:t xml:space="preserve"> </w:t>
      </w:r>
      <w:r>
        <w:rPr>
          <w:spacing w:val="-2"/>
        </w:rPr>
        <w:t>candidates</w:t>
      </w:r>
      <w:r>
        <w:rPr>
          <w:spacing w:val="35"/>
        </w:rPr>
        <w:t xml:space="preserve"> </w:t>
      </w:r>
      <w:r>
        <w:rPr>
          <w:spacing w:val="-1"/>
        </w:rPr>
        <w:t>are</w:t>
      </w:r>
      <w:r>
        <w:rPr>
          <w:spacing w:val="16"/>
        </w:rPr>
        <w:t xml:space="preserve"> </w:t>
      </w:r>
      <w:r>
        <w:rPr>
          <w:spacing w:val="-1"/>
        </w:rPr>
        <w:t>identified</w:t>
      </w:r>
      <w:r>
        <w:rPr>
          <w:spacing w:val="14"/>
        </w:rPr>
        <w:t xml:space="preserve"> </w:t>
      </w:r>
      <w:r>
        <w:rPr>
          <w:spacing w:val="-1"/>
        </w:rPr>
        <w:t>by</w:t>
      </w:r>
      <w:r>
        <w:rPr>
          <w:spacing w:val="14"/>
        </w:rPr>
        <w:t xml:space="preserve"> </w:t>
      </w:r>
      <w:r>
        <w:rPr>
          <w:spacing w:val="-1"/>
        </w:rPr>
        <w:t>Department</w:t>
      </w:r>
      <w:r>
        <w:rPr>
          <w:spacing w:val="18"/>
        </w:rPr>
        <w:t xml:space="preserve"> </w:t>
      </w:r>
      <w:r>
        <w:rPr>
          <w:spacing w:val="-1"/>
        </w:rPr>
        <w:t>Chairs</w:t>
      </w:r>
      <w:r>
        <w:rPr>
          <w:spacing w:val="14"/>
        </w:rPr>
        <w:t xml:space="preserve"> </w:t>
      </w:r>
      <w:r>
        <w:rPr>
          <w:spacing w:val="-1"/>
        </w:rPr>
        <w:t>or</w:t>
      </w:r>
      <w:r>
        <w:rPr>
          <w:spacing w:val="15"/>
        </w:rPr>
        <w:t xml:space="preserve"> </w:t>
      </w:r>
      <w:r>
        <w:rPr>
          <w:spacing w:val="-3"/>
        </w:rPr>
        <w:t>Division</w:t>
      </w:r>
      <w:r>
        <w:rPr>
          <w:spacing w:val="49"/>
        </w:rPr>
        <w:t xml:space="preserve"> </w:t>
      </w:r>
      <w:r>
        <w:rPr>
          <w:spacing w:val="-2"/>
        </w:rPr>
        <w:t>Directors</w:t>
      </w:r>
      <w:r>
        <w:rPr>
          <w:spacing w:val="10"/>
        </w:rPr>
        <w:t xml:space="preserve"> </w:t>
      </w:r>
      <w:r>
        <w:rPr>
          <w:spacing w:val="-3"/>
        </w:rPr>
        <w:t>from</w:t>
      </w:r>
      <w:r>
        <w:rPr>
          <w:spacing w:val="8"/>
        </w:rPr>
        <w:t xml:space="preserve"> </w:t>
      </w:r>
      <w:r>
        <w:rPr>
          <w:spacing w:val="-1"/>
        </w:rPr>
        <w:t>biomedical-related</w:t>
      </w:r>
      <w:r>
        <w:rPr>
          <w:spacing w:val="11"/>
        </w:rPr>
        <w:t xml:space="preserve"> </w:t>
      </w:r>
      <w:r>
        <w:rPr>
          <w:spacing w:val="-3"/>
        </w:rPr>
        <w:t>departments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have</w:t>
      </w:r>
      <w:r>
        <w:rPr>
          <w:spacing w:val="11"/>
        </w:rPr>
        <w:t xml:space="preserve"> </w:t>
      </w:r>
      <w:r>
        <w:rPr>
          <w:spacing w:val="-2"/>
        </w:rPr>
        <w:t>typically</w:t>
      </w:r>
      <w:r>
        <w:rPr>
          <w:spacing w:val="10"/>
        </w:rPr>
        <w:t xml:space="preserve"> </w:t>
      </w:r>
      <w:r>
        <w:rPr>
          <w:spacing w:val="-1"/>
        </w:rPr>
        <w:t>reached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advanced</w:t>
      </w:r>
      <w:r>
        <w:rPr>
          <w:spacing w:val="36"/>
        </w:rPr>
        <w:t xml:space="preserve"> </w:t>
      </w:r>
      <w:r>
        <w:rPr>
          <w:spacing w:val="-1"/>
        </w:rPr>
        <w:t>postdoctoral,</w:t>
      </w:r>
      <w:r>
        <w:rPr>
          <w:spacing w:val="34"/>
        </w:rPr>
        <w:t xml:space="preserve"> </w:t>
      </w:r>
      <w:r>
        <w:rPr>
          <w:spacing w:val="-3"/>
        </w:rPr>
        <w:t>instructor,</w:t>
      </w:r>
      <w:r>
        <w:rPr>
          <w:spacing w:val="32"/>
        </w:rPr>
        <w:t xml:space="preserve"> </w:t>
      </w:r>
      <w:r>
        <w:rPr>
          <w:spacing w:val="-1"/>
        </w:rPr>
        <w:t>or</w:t>
      </w:r>
      <w:r>
        <w:rPr>
          <w:spacing w:val="34"/>
        </w:rPr>
        <w:t xml:space="preserve"> </w:t>
      </w:r>
      <w:r>
        <w:t>Assistant</w:t>
      </w:r>
      <w:r>
        <w:rPr>
          <w:spacing w:val="35"/>
        </w:rPr>
        <w:t xml:space="preserve"> </w:t>
      </w:r>
      <w:r>
        <w:rPr>
          <w:spacing w:val="-3"/>
        </w:rPr>
        <w:t>Professor</w:t>
      </w:r>
      <w:r>
        <w:rPr>
          <w:spacing w:val="32"/>
        </w:rPr>
        <w:t xml:space="preserve"> </w:t>
      </w:r>
      <w:r>
        <w:rPr>
          <w:spacing w:val="-2"/>
        </w:rPr>
        <w:t>levels.</w:t>
      </w:r>
      <w:r>
        <w:rPr>
          <w:spacing w:val="8"/>
        </w:rPr>
        <w:t xml:space="preserve"> </w:t>
      </w:r>
      <w:proofErr w:type="gramStart"/>
      <w:r>
        <w:rPr>
          <w:spacing w:val="-2"/>
        </w:rPr>
        <w:t>Upper</w:t>
      </w:r>
      <w:r>
        <w:rPr>
          <w:spacing w:val="34"/>
        </w:rPr>
        <w:t xml:space="preserve"> </w:t>
      </w:r>
      <w:r>
        <w:rPr>
          <w:spacing w:val="-2"/>
        </w:rPr>
        <w:t>level</w:t>
      </w:r>
      <w:proofErr w:type="gramEnd"/>
      <w:r>
        <w:rPr>
          <w:spacing w:val="35"/>
        </w:rPr>
        <w:t xml:space="preserve"> </w:t>
      </w:r>
      <w:r>
        <w:rPr>
          <w:spacing w:val="-2"/>
        </w:rPr>
        <w:t>graduate</w:t>
      </w:r>
      <w:r>
        <w:rPr>
          <w:spacing w:val="34"/>
        </w:rPr>
        <w:t xml:space="preserve"> </w:t>
      </w:r>
      <w:r>
        <w:rPr>
          <w:spacing w:val="-2"/>
        </w:rPr>
        <w:t>students</w:t>
      </w:r>
      <w:r>
        <w:rPr>
          <w:spacing w:val="34"/>
        </w:rPr>
        <w:t xml:space="preserve"> </w:t>
      </w:r>
      <w:r>
        <w:rPr>
          <w:spacing w:val="-2"/>
        </w:rPr>
        <w:t>planning</w:t>
      </w:r>
      <w:r>
        <w:rPr>
          <w:spacing w:val="34"/>
        </w:rPr>
        <w:t xml:space="preserve"> </w:t>
      </w:r>
      <w:r>
        <w:rPr>
          <w:spacing w:val="-2"/>
        </w:rPr>
        <w:t>to</w:t>
      </w:r>
      <w:r>
        <w:rPr>
          <w:spacing w:val="42"/>
        </w:rPr>
        <w:t xml:space="preserve"> </w:t>
      </w:r>
      <w:r>
        <w:rPr>
          <w:spacing w:val="-2"/>
        </w:rPr>
        <w:t>focus</w:t>
      </w:r>
      <w:r>
        <w:rPr>
          <w:spacing w:val="25"/>
        </w:rPr>
        <w:t xml:space="preserve"> </w:t>
      </w:r>
      <w:r>
        <w:rPr>
          <w:spacing w:val="-1"/>
        </w:rPr>
        <w:t>on</w:t>
      </w:r>
      <w:r>
        <w:rPr>
          <w:spacing w:val="25"/>
        </w:rPr>
        <w:t xml:space="preserve"> </w:t>
      </w:r>
      <w:r>
        <w:rPr>
          <w:spacing w:val="-2"/>
        </w:rPr>
        <w:t>translational</w:t>
      </w:r>
      <w:r>
        <w:rPr>
          <w:spacing w:val="25"/>
        </w:rPr>
        <w:t xml:space="preserve"> </w:t>
      </w:r>
      <w:r>
        <w:rPr>
          <w:spacing w:val="-2"/>
        </w:rPr>
        <w:t>research</w:t>
      </w:r>
      <w:r>
        <w:rPr>
          <w:spacing w:val="25"/>
        </w:rPr>
        <w:t xml:space="preserve"> </w:t>
      </w:r>
      <w:r>
        <w:rPr>
          <w:spacing w:val="-2"/>
        </w:rPr>
        <w:t>can</w:t>
      </w:r>
      <w:r>
        <w:rPr>
          <w:spacing w:val="25"/>
        </w:rPr>
        <w:t xml:space="preserve"> </w:t>
      </w:r>
      <w:r>
        <w:rPr>
          <w:spacing w:val="-2"/>
        </w:rPr>
        <w:t>apply</w:t>
      </w:r>
      <w:r>
        <w:rPr>
          <w:spacing w:val="25"/>
        </w:rPr>
        <w:t xml:space="preserve"> </w:t>
      </w:r>
      <w:r>
        <w:rPr>
          <w:spacing w:val="-2"/>
        </w:rPr>
        <w:t>with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support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rPr>
          <w:spacing w:val="-2"/>
        </w:rPr>
        <w:t>their</w:t>
      </w:r>
      <w:r>
        <w:rPr>
          <w:spacing w:val="25"/>
        </w:rPr>
        <w:t xml:space="preserve"> </w:t>
      </w:r>
      <w:r>
        <w:rPr>
          <w:spacing w:val="-2"/>
        </w:rPr>
        <w:t>Program</w:t>
      </w:r>
      <w:r>
        <w:rPr>
          <w:spacing w:val="25"/>
        </w:rPr>
        <w:t xml:space="preserve"> </w:t>
      </w:r>
      <w:r>
        <w:rPr>
          <w:spacing w:val="-2"/>
        </w:rPr>
        <w:t>Director.</w:t>
      </w:r>
      <w:r>
        <w:rPr>
          <w:spacing w:val="5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Selection</w:t>
      </w:r>
      <w:r>
        <w:rPr>
          <w:spacing w:val="46"/>
        </w:rPr>
        <w:t xml:space="preserve"> </w:t>
      </w:r>
      <w:r>
        <w:rPr>
          <w:spacing w:val="-3"/>
        </w:rPr>
        <w:t>Committee,</w:t>
      </w:r>
      <w:r>
        <w:rPr>
          <w:spacing w:val="16"/>
        </w:rPr>
        <w:t xml:space="preserve"> </w:t>
      </w:r>
      <w:r>
        <w:rPr>
          <w:spacing w:val="-1"/>
        </w:rPr>
        <w:t>consisting</w:t>
      </w:r>
      <w:r>
        <w:rPr>
          <w:spacing w:val="19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senior</w:t>
      </w:r>
      <w:r>
        <w:rPr>
          <w:spacing w:val="18"/>
        </w:rPr>
        <w:t xml:space="preserve"> </w:t>
      </w:r>
      <w:r>
        <w:rPr>
          <w:spacing w:val="-1"/>
        </w:rPr>
        <w:t>investigators</w:t>
      </w:r>
      <w:r>
        <w:rPr>
          <w:spacing w:val="19"/>
        </w:rPr>
        <w:t xml:space="preserve"> </w:t>
      </w:r>
      <w:r>
        <w:rPr>
          <w:spacing w:val="-3"/>
        </w:rPr>
        <w:t>from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3"/>
        </w:rPr>
        <w:t>CCTS</w:t>
      </w:r>
      <w:r>
        <w:rPr>
          <w:spacing w:val="15"/>
        </w:rPr>
        <w:t xml:space="preserve"> </w:t>
      </w:r>
      <w:r>
        <w:rPr>
          <w:spacing w:val="-1"/>
        </w:rPr>
        <w:t>Partner</w:t>
      </w:r>
      <w:r>
        <w:rPr>
          <w:spacing w:val="18"/>
        </w:rPr>
        <w:t xml:space="preserve"> </w:t>
      </w:r>
      <w:proofErr w:type="gramStart"/>
      <w:r>
        <w:rPr>
          <w:spacing w:val="-4"/>
        </w:rPr>
        <w:t>Network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will</w:t>
      </w:r>
      <w:r>
        <w:rPr>
          <w:spacing w:val="18"/>
        </w:rPr>
        <w:t xml:space="preserve"> </w:t>
      </w:r>
      <w:r>
        <w:rPr>
          <w:spacing w:val="-1"/>
        </w:rPr>
        <w:t>choose</w:t>
      </w:r>
      <w:r>
        <w:rPr>
          <w:spacing w:val="19"/>
        </w:rPr>
        <w:t xml:space="preserve"> </w:t>
      </w:r>
      <w:r>
        <w:rPr>
          <w:spacing w:val="-1"/>
        </w:rPr>
        <w:t>up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 w:rsidR="004377DC">
        <w:rPr>
          <w:spacing w:val="-1"/>
        </w:rPr>
        <w:t>40</w:t>
      </w:r>
      <w:r w:rsidR="004377DC">
        <w:rPr>
          <w:spacing w:val="40"/>
        </w:rPr>
        <w:t xml:space="preserve"> </w:t>
      </w:r>
      <w:r>
        <w:rPr>
          <w:spacing w:val="-1"/>
        </w:rPr>
        <w:t xml:space="preserve">participants through </w:t>
      </w:r>
      <w:r>
        <w:t>a</w:t>
      </w:r>
      <w:r>
        <w:rPr>
          <w:spacing w:val="-1"/>
        </w:rPr>
        <w:t xml:space="preserve"> competitive </w:t>
      </w:r>
      <w:r>
        <w:rPr>
          <w:spacing w:val="-3"/>
        </w:rPr>
        <w:t xml:space="preserve">review </w:t>
      </w:r>
      <w:r>
        <w:t>process.</w:t>
      </w:r>
    </w:p>
    <w:p w14:paraId="03DA0FCF" w14:textId="77777777" w:rsidR="00174998" w:rsidRDefault="00174998">
      <w:pPr>
        <w:spacing w:before="2"/>
        <w:rPr>
          <w:rFonts w:ascii="Arial" w:eastAsia="Arial" w:hAnsi="Arial" w:cs="Arial"/>
        </w:rPr>
      </w:pPr>
    </w:p>
    <w:p w14:paraId="5F9D235B" w14:textId="2BE25CC4" w:rsidR="00174998" w:rsidRDefault="00824E86">
      <w:pPr>
        <w:pStyle w:val="BodyText"/>
        <w:spacing w:line="242" w:lineRule="auto"/>
        <w:ind w:right="117" w:firstLine="0"/>
        <w:jc w:val="both"/>
        <w:rPr>
          <w:rFonts w:cs="Arial"/>
        </w:rPr>
      </w:pPr>
      <w:r>
        <w:rPr>
          <w:spacing w:val="-1"/>
        </w:rPr>
        <w:t>Please</w:t>
      </w:r>
      <w:r>
        <w:rPr>
          <w:spacing w:val="20"/>
        </w:rPr>
        <w:t xml:space="preserve"> </w:t>
      </w:r>
      <w:r>
        <w:t>circulate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3"/>
        </w:rPr>
        <w:t>copy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24"/>
        </w:rPr>
        <w:t xml:space="preserve"> </w:t>
      </w:r>
      <w:r>
        <w:rPr>
          <w:spacing w:val="-2"/>
        </w:rPr>
        <w:t>this</w:t>
      </w:r>
      <w:r>
        <w:rPr>
          <w:spacing w:val="20"/>
        </w:rPr>
        <w:t xml:space="preserve"> </w:t>
      </w:r>
      <w:r>
        <w:rPr>
          <w:spacing w:val="-3"/>
        </w:rPr>
        <w:t>document,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description</w:t>
      </w:r>
      <w:r>
        <w:rPr>
          <w:spacing w:val="18"/>
        </w:rPr>
        <w:t xml:space="preserve"> </w:t>
      </w:r>
      <w:r>
        <w:rPr>
          <w:spacing w:val="-2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application</w:t>
      </w:r>
      <w:r>
        <w:rPr>
          <w:spacing w:val="20"/>
        </w:rPr>
        <w:t xml:space="preserve"> </w:t>
      </w:r>
      <w:r>
        <w:rPr>
          <w:spacing w:val="-3"/>
        </w:rPr>
        <w:t>process</w:t>
      </w:r>
      <w:r w:rsidR="00DF0DE6">
        <w:rPr>
          <w:spacing w:val="-3"/>
        </w:rPr>
        <w:t>,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>
          <w:spacing w:val="46"/>
        </w:rPr>
        <w:t xml:space="preserve"> </w:t>
      </w:r>
      <w:r>
        <w:rPr>
          <w:spacing w:val="-2"/>
        </w:rPr>
        <w:t>selection</w:t>
      </w:r>
      <w:r>
        <w:rPr>
          <w:spacing w:val="40"/>
        </w:rPr>
        <w:t xml:space="preserve"> </w:t>
      </w:r>
      <w:r>
        <w:rPr>
          <w:spacing w:val="-2"/>
        </w:rPr>
        <w:t>criteria</w:t>
      </w:r>
      <w:r w:rsidR="00DF0DE6">
        <w:rPr>
          <w:spacing w:val="-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3"/>
        </w:rPr>
        <w:t>those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your</w:t>
      </w:r>
      <w:r>
        <w:rPr>
          <w:spacing w:val="26"/>
        </w:rPr>
        <w:t xml:space="preserve"> </w:t>
      </w:r>
      <w:r>
        <w:rPr>
          <w:spacing w:val="-1"/>
        </w:rPr>
        <w:t>unit</w:t>
      </w:r>
      <w:r>
        <w:rPr>
          <w:spacing w:val="28"/>
        </w:rPr>
        <w:t xml:space="preserve"> </w:t>
      </w:r>
      <w:r>
        <w:rPr>
          <w:spacing w:val="-3"/>
        </w:rPr>
        <w:t>who</w:t>
      </w:r>
      <w:r>
        <w:rPr>
          <w:spacing w:val="27"/>
        </w:rPr>
        <w:t xml:space="preserve"> </w:t>
      </w:r>
      <w:r>
        <w:rPr>
          <w:spacing w:val="-1"/>
        </w:rPr>
        <w:t>may</w:t>
      </w:r>
      <w:r>
        <w:rPr>
          <w:spacing w:val="25"/>
        </w:rPr>
        <w:t xml:space="preserve"> </w:t>
      </w:r>
      <w:r>
        <w:rPr>
          <w:spacing w:val="-3"/>
        </w:rPr>
        <w:t>have</w:t>
      </w:r>
      <w:r>
        <w:rPr>
          <w:spacing w:val="24"/>
        </w:rPr>
        <w:t xml:space="preserve"> </w:t>
      </w:r>
      <w:r>
        <w:rPr>
          <w:spacing w:val="-1"/>
        </w:rPr>
        <w:t>an</w:t>
      </w:r>
      <w:r>
        <w:rPr>
          <w:spacing w:val="29"/>
        </w:rPr>
        <w:t xml:space="preserve"> </w:t>
      </w:r>
      <w:r>
        <w:rPr>
          <w:spacing w:val="-1"/>
        </w:rPr>
        <w:t>interest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2"/>
        </w:rPr>
        <w:t>this</w:t>
      </w:r>
      <w:r>
        <w:rPr>
          <w:spacing w:val="56"/>
        </w:rPr>
        <w:t xml:space="preserve"> </w:t>
      </w:r>
      <w:r>
        <w:rPr>
          <w:spacing w:val="-3"/>
        </w:rPr>
        <w:t>program.</w:t>
      </w:r>
      <w:r w:rsidR="006D4C63">
        <w:rPr>
          <w:spacing w:val="-3"/>
        </w:rPr>
        <w:t xml:space="preserve">  This information can also be found on the CCTS website</w:t>
      </w:r>
      <w:r w:rsidR="00D3063A">
        <w:rPr>
          <w:spacing w:val="-3"/>
        </w:rPr>
        <w:t xml:space="preserve"> at</w:t>
      </w:r>
      <w:r w:rsidR="00E20122">
        <w:rPr>
          <w:spacing w:val="-3"/>
        </w:rPr>
        <w:t xml:space="preserve"> </w:t>
      </w:r>
      <w:hyperlink r:id="rId6" w:history="1">
        <w:r w:rsidR="00E20122" w:rsidRPr="00C95377">
          <w:rPr>
            <w:rStyle w:val="Hyperlink"/>
            <w:spacing w:val="-3"/>
          </w:rPr>
          <w:t>https://www.uab.edu/ccts/education-training/clinical-translational-science/ctstp</w:t>
        </w:r>
      </w:hyperlink>
      <w:r w:rsidR="00D3063A">
        <w:rPr>
          <w:spacing w:val="-3"/>
        </w:rPr>
        <w:t>.</w:t>
      </w:r>
      <w:r w:rsidR="00E20122">
        <w:rPr>
          <w:spacing w:val="-3"/>
        </w:rPr>
        <w:t xml:space="preserve">  P</w:t>
      </w:r>
      <w:r w:rsidR="00D3063A">
        <w:rPr>
          <w:spacing w:val="-3"/>
        </w:rPr>
        <w:t>otent</w:t>
      </w:r>
      <w:r>
        <w:rPr>
          <w:spacing w:val="-1"/>
        </w:rPr>
        <w:t>ial</w:t>
      </w:r>
      <w:r>
        <w:rPr>
          <w:spacing w:val="9"/>
        </w:rPr>
        <w:t xml:space="preserve"> </w:t>
      </w:r>
      <w:r>
        <w:rPr>
          <w:spacing w:val="-3"/>
        </w:rPr>
        <w:t>candidates</w:t>
      </w:r>
      <w:r>
        <w:rPr>
          <w:spacing w:val="6"/>
        </w:rPr>
        <w:t xml:space="preserve"> </w:t>
      </w:r>
      <w:r>
        <w:rPr>
          <w:spacing w:val="-1"/>
        </w:rPr>
        <w:t>should</w:t>
      </w:r>
      <w:r>
        <w:rPr>
          <w:spacing w:val="9"/>
        </w:rPr>
        <w:t xml:space="preserve"> </w:t>
      </w:r>
      <w:r>
        <w:rPr>
          <w:spacing w:val="-1"/>
        </w:rPr>
        <w:t>complete</w:t>
      </w:r>
      <w:r>
        <w:rPr>
          <w:spacing w:val="9"/>
        </w:rPr>
        <w:t xml:space="preserve"> </w:t>
      </w:r>
      <w:r w:rsidR="006D4C63">
        <w:rPr>
          <w:spacing w:val="-1"/>
        </w:rPr>
        <w:t>the</w:t>
      </w:r>
      <w:r>
        <w:rPr>
          <w:spacing w:val="8"/>
        </w:rPr>
        <w:t xml:space="preserve"> </w:t>
      </w:r>
      <w:r w:rsidR="00DF0DE6">
        <w:rPr>
          <w:spacing w:val="8"/>
        </w:rPr>
        <w:t xml:space="preserve">online </w:t>
      </w:r>
      <w:r>
        <w:rPr>
          <w:spacing w:val="-1"/>
        </w:rPr>
        <w:t>application</w:t>
      </w:r>
      <w:r w:rsidR="00DF0DE6"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 w:rsidR="00DF0DE6">
        <w:t>send</w:t>
      </w:r>
      <w:r>
        <w:rPr>
          <w:spacing w:val="10"/>
        </w:rPr>
        <w:t xml:space="preserve"> </w:t>
      </w:r>
      <w:r>
        <w:rPr>
          <w:spacing w:val="-2"/>
        </w:rPr>
        <w:t>all</w:t>
      </w:r>
      <w:r>
        <w:rPr>
          <w:spacing w:val="7"/>
        </w:rPr>
        <w:t xml:space="preserve"> </w:t>
      </w:r>
      <w:r>
        <w:rPr>
          <w:spacing w:val="-1"/>
        </w:rPr>
        <w:t>required</w:t>
      </w:r>
      <w:r>
        <w:rPr>
          <w:spacing w:val="9"/>
        </w:rPr>
        <w:t xml:space="preserve"> </w:t>
      </w:r>
      <w:r>
        <w:rPr>
          <w:spacing w:val="-3"/>
        </w:rPr>
        <w:t>attachments</w:t>
      </w:r>
      <w:r>
        <w:rPr>
          <w:spacing w:val="30"/>
        </w:rPr>
        <w:t xml:space="preserve"> </w:t>
      </w:r>
      <w:r>
        <w:rPr>
          <w:b/>
          <w:spacing w:val="-1"/>
        </w:rPr>
        <w:t xml:space="preserve">no </w:t>
      </w:r>
      <w:r>
        <w:rPr>
          <w:b/>
          <w:spacing w:val="-2"/>
        </w:rPr>
        <w:t>later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than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5:00pm</w:t>
      </w:r>
      <w:r w:rsidR="00D91CF8">
        <w:rPr>
          <w:b/>
          <w:spacing w:val="-1"/>
        </w:rPr>
        <w:t xml:space="preserve"> CT</w:t>
      </w:r>
      <w:r>
        <w:rPr>
          <w:b/>
          <w:spacing w:val="-1"/>
        </w:rPr>
        <w:t>,</w:t>
      </w:r>
      <w:r>
        <w:rPr>
          <w:b/>
          <w:spacing w:val="-2"/>
        </w:rPr>
        <w:t xml:space="preserve"> </w:t>
      </w:r>
      <w:r w:rsidR="000B1BDD">
        <w:rPr>
          <w:b/>
          <w:spacing w:val="-2"/>
        </w:rPr>
        <w:t>Fri</w:t>
      </w:r>
      <w:r w:rsidR="000E45A6" w:rsidRPr="008A6FA3">
        <w:rPr>
          <w:b/>
          <w:spacing w:val="-2"/>
        </w:rPr>
        <w:t>day</w:t>
      </w:r>
      <w:r w:rsidRPr="008A6FA3">
        <w:rPr>
          <w:b/>
        </w:rPr>
        <w:t>,</w:t>
      </w:r>
      <w:r w:rsidR="00C80C3E" w:rsidRPr="008A6FA3">
        <w:rPr>
          <w:b/>
        </w:rPr>
        <w:t xml:space="preserve"> November </w:t>
      </w:r>
      <w:r w:rsidR="00E20122">
        <w:rPr>
          <w:b/>
        </w:rPr>
        <w:t>1</w:t>
      </w:r>
      <w:r w:rsidR="008625CD">
        <w:rPr>
          <w:b/>
        </w:rPr>
        <w:t>4</w:t>
      </w:r>
      <w:r w:rsidR="000E45A6" w:rsidRPr="008A6FA3">
        <w:rPr>
          <w:b/>
        </w:rPr>
        <w:t>,</w:t>
      </w:r>
      <w:r w:rsidRPr="008A6FA3">
        <w:rPr>
          <w:b/>
        </w:rPr>
        <w:t xml:space="preserve"> </w:t>
      </w:r>
      <w:r w:rsidRPr="008A6FA3">
        <w:rPr>
          <w:b/>
          <w:spacing w:val="-1"/>
        </w:rPr>
        <w:t>20</w:t>
      </w:r>
      <w:r w:rsidR="003D17E1" w:rsidRPr="008A6FA3">
        <w:rPr>
          <w:b/>
          <w:spacing w:val="-1"/>
        </w:rPr>
        <w:t>2</w:t>
      </w:r>
      <w:r w:rsidR="00143C67">
        <w:rPr>
          <w:b/>
          <w:spacing w:val="-1"/>
        </w:rPr>
        <w:t>5</w:t>
      </w:r>
      <w:r w:rsidRPr="008A6FA3">
        <w:rPr>
          <w:spacing w:val="-1"/>
        </w:rPr>
        <w:t>.</w:t>
      </w:r>
      <w:r w:rsidR="004377DC" w:rsidRPr="008A6FA3">
        <w:rPr>
          <w:spacing w:val="-1"/>
        </w:rPr>
        <w:t xml:space="preserve">  Accepted candidates will be</w:t>
      </w:r>
      <w:r w:rsidR="003D17E1" w:rsidRPr="008A6FA3">
        <w:rPr>
          <w:spacing w:val="-1"/>
        </w:rPr>
        <w:t xml:space="preserve"> notified by </w:t>
      </w:r>
      <w:r w:rsidR="00090B13">
        <w:rPr>
          <w:spacing w:val="-1"/>
        </w:rPr>
        <w:t>Mon</w:t>
      </w:r>
      <w:r w:rsidR="000E45A6" w:rsidRPr="008A6FA3">
        <w:rPr>
          <w:spacing w:val="-1"/>
        </w:rPr>
        <w:t xml:space="preserve">day, November </w:t>
      </w:r>
      <w:r w:rsidR="00090B13">
        <w:rPr>
          <w:spacing w:val="-1"/>
        </w:rPr>
        <w:t>24</w:t>
      </w:r>
      <w:r w:rsidR="004377DC" w:rsidRPr="008A6FA3">
        <w:rPr>
          <w:spacing w:val="-1"/>
        </w:rPr>
        <w:t>, 20</w:t>
      </w:r>
      <w:r w:rsidR="003D17E1" w:rsidRPr="008A6FA3">
        <w:rPr>
          <w:spacing w:val="-1"/>
        </w:rPr>
        <w:t>2</w:t>
      </w:r>
      <w:r w:rsidR="00143C67">
        <w:rPr>
          <w:spacing w:val="-1"/>
        </w:rPr>
        <w:t>5</w:t>
      </w:r>
      <w:r w:rsidR="004377DC" w:rsidRPr="008A6FA3">
        <w:rPr>
          <w:spacing w:val="-1"/>
        </w:rPr>
        <w:t>.</w:t>
      </w:r>
    </w:p>
    <w:p w14:paraId="2A624BE0" w14:textId="77777777" w:rsidR="00174998" w:rsidRDefault="00174998">
      <w:pPr>
        <w:rPr>
          <w:rFonts w:ascii="Arial" w:eastAsia="Arial" w:hAnsi="Arial" w:cs="Arial"/>
        </w:rPr>
      </w:pPr>
    </w:p>
    <w:p w14:paraId="1805A6D8" w14:textId="34F6522F" w:rsidR="00174998" w:rsidRDefault="00824E86" w:rsidP="00D3063A">
      <w:pPr>
        <w:pStyle w:val="BodyText"/>
        <w:ind w:right="115" w:hanging="1"/>
        <w:jc w:val="both"/>
        <w:rPr>
          <w:rFonts w:cs="Arial"/>
        </w:rPr>
      </w:pPr>
      <w:r>
        <w:rPr>
          <w:spacing w:val="-1"/>
        </w:rPr>
        <w:t>If</w:t>
      </w:r>
      <w:r>
        <w:rPr>
          <w:spacing w:val="30"/>
        </w:rPr>
        <w:t xml:space="preserve"> </w:t>
      </w:r>
      <w:r>
        <w:rPr>
          <w:spacing w:val="-1"/>
        </w:rPr>
        <w:t>there</w:t>
      </w:r>
      <w:r>
        <w:rPr>
          <w:spacing w:val="29"/>
        </w:rPr>
        <w:t xml:space="preserve"> </w:t>
      </w:r>
      <w:r>
        <w:rPr>
          <w:spacing w:val="-1"/>
        </w:rPr>
        <w:t>are</w:t>
      </w:r>
      <w:r>
        <w:rPr>
          <w:spacing w:val="27"/>
        </w:rPr>
        <w:t xml:space="preserve"> </w:t>
      </w:r>
      <w:r>
        <w:rPr>
          <w:spacing w:val="-1"/>
        </w:rPr>
        <w:t>questions</w:t>
      </w:r>
      <w:r>
        <w:rPr>
          <w:spacing w:val="28"/>
        </w:rPr>
        <w:t xml:space="preserve"> </w:t>
      </w:r>
      <w:r>
        <w:rPr>
          <w:spacing w:val="-2"/>
        </w:rPr>
        <w:t>regarding</w:t>
      </w:r>
      <w:r>
        <w:rPr>
          <w:spacing w:val="3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CCTS,</w:t>
      </w:r>
      <w:r>
        <w:rPr>
          <w:spacing w:val="30"/>
        </w:rPr>
        <w:t xml:space="preserve"> </w:t>
      </w:r>
      <w:r>
        <w:rPr>
          <w:spacing w:val="-2"/>
        </w:rPr>
        <w:t>please</w:t>
      </w:r>
      <w:r>
        <w:rPr>
          <w:spacing w:val="29"/>
        </w:rPr>
        <w:t xml:space="preserve"> </w:t>
      </w:r>
      <w:r>
        <w:rPr>
          <w:spacing w:val="-1"/>
        </w:rPr>
        <w:t>contact</w:t>
      </w:r>
      <w:r>
        <w:rPr>
          <w:spacing w:val="29"/>
        </w:rPr>
        <w:t xml:space="preserve"> </w:t>
      </w:r>
      <w:r w:rsidR="00B05A57">
        <w:rPr>
          <w:spacing w:val="29"/>
        </w:rPr>
        <w:t>us at</w:t>
      </w:r>
      <w:r>
        <w:rPr>
          <w:spacing w:val="27"/>
        </w:rPr>
        <w:t xml:space="preserve"> </w:t>
      </w:r>
      <w:hyperlink r:id="rId7" w:history="1">
        <w:r w:rsidR="00B05A57" w:rsidRPr="00770677">
          <w:rPr>
            <w:rStyle w:val="Hyperlink"/>
            <w:spacing w:val="-2"/>
          </w:rPr>
          <w:t>ccts</w:t>
        </w:r>
        <w:r w:rsidR="00B05A57" w:rsidRPr="00770677">
          <w:rPr>
            <w:rStyle w:val="Hyperlink"/>
            <w:spacing w:val="-2"/>
            <w:u w:color="0000FF"/>
          </w:rPr>
          <w:t>@uab.edu</w:t>
        </w:r>
      </w:hyperlink>
      <w:r w:rsidR="007424B7"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62"/>
        </w:rPr>
        <w:t xml:space="preserve"> </w:t>
      </w:r>
      <w:r>
        <w:rPr>
          <w:spacing w:val="-1"/>
        </w:rPr>
        <w:t>205-934-</w:t>
      </w:r>
      <w:r w:rsidR="00584E67">
        <w:rPr>
          <w:spacing w:val="-1"/>
        </w:rPr>
        <w:t>7442</w:t>
      </w:r>
      <w:r>
        <w:rPr>
          <w:spacing w:val="-1"/>
        </w:rPr>
        <w:t>.</w:t>
      </w:r>
      <w:r>
        <w:rPr>
          <w:spacing w:val="14"/>
        </w:rPr>
        <w:t xml:space="preserve"> </w:t>
      </w:r>
      <w:r>
        <w:rPr>
          <w:spacing w:val="-2"/>
        </w:rPr>
        <w:t>For</w:t>
      </w:r>
      <w:r>
        <w:rPr>
          <w:spacing w:val="11"/>
        </w:rPr>
        <w:t xml:space="preserve"> </w:t>
      </w:r>
      <w:r>
        <w:rPr>
          <w:spacing w:val="-1"/>
        </w:rPr>
        <w:t>questions</w:t>
      </w:r>
      <w:r>
        <w:rPr>
          <w:spacing w:val="13"/>
        </w:rPr>
        <w:t xml:space="preserve"> </w:t>
      </w:r>
      <w:r>
        <w:rPr>
          <w:spacing w:val="-2"/>
        </w:rPr>
        <w:t>about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CTS</w:t>
      </w:r>
      <w:r>
        <w:rPr>
          <w:spacing w:val="10"/>
        </w:rPr>
        <w:t xml:space="preserve"> </w:t>
      </w:r>
      <w:r>
        <w:rPr>
          <w:spacing w:val="-1"/>
        </w:rPr>
        <w:t>Training</w:t>
      </w:r>
      <w:r>
        <w:rPr>
          <w:spacing w:val="15"/>
        </w:rPr>
        <w:t xml:space="preserve"> </w:t>
      </w:r>
      <w:r>
        <w:rPr>
          <w:spacing w:val="-1"/>
        </w:rPr>
        <w:t>Program,</w:t>
      </w:r>
      <w:r>
        <w:rPr>
          <w:spacing w:val="11"/>
        </w:rPr>
        <w:t xml:space="preserve"> </w:t>
      </w:r>
      <w:r w:rsidR="004377DC">
        <w:rPr>
          <w:spacing w:val="11"/>
        </w:rPr>
        <w:t xml:space="preserve">please </w:t>
      </w:r>
      <w:r>
        <w:rPr>
          <w:spacing w:val="-1"/>
        </w:rPr>
        <w:t>contact</w:t>
      </w:r>
      <w:r>
        <w:rPr>
          <w:spacing w:val="12"/>
        </w:rPr>
        <w:t xml:space="preserve"> </w:t>
      </w:r>
      <w:r>
        <w:rPr>
          <w:spacing w:val="-1"/>
        </w:rPr>
        <w:t>Jean</w:t>
      </w:r>
      <w:r>
        <w:rPr>
          <w:spacing w:val="13"/>
        </w:rPr>
        <w:t xml:space="preserve"> </w:t>
      </w:r>
      <w:r>
        <w:rPr>
          <w:spacing w:val="-2"/>
        </w:rPr>
        <w:t>Lambe</w:t>
      </w:r>
      <w:r w:rsidR="00D3063A">
        <w:rPr>
          <w:spacing w:val="-2"/>
        </w:rPr>
        <w:t xml:space="preserve">rt at </w:t>
      </w:r>
      <w:hyperlink r:id="rId8" w:history="1">
        <w:r w:rsidR="00D3063A" w:rsidRPr="000B2788">
          <w:rPr>
            <w:rStyle w:val="Hyperlink"/>
            <w:spacing w:val="-2"/>
          </w:rPr>
          <w:t>jeanl@uab.edu</w:t>
        </w:r>
      </w:hyperlink>
      <w:r w:rsidR="00D3063A">
        <w:rPr>
          <w:spacing w:val="-2"/>
        </w:rPr>
        <w:t xml:space="preserve"> or 205-934-5959</w:t>
      </w:r>
      <w:r>
        <w:rPr>
          <w:spacing w:val="-2"/>
        </w:rPr>
        <w:t>.</w:t>
      </w:r>
      <w:r w:rsidR="00D3063A">
        <w:rPr>
          <w:spacing w:val="-2"/>
        </w:rPr>
        <w:t xml:space="preserve"> </w:t>
      </w:r>
    </w:p>
    <w:p w14:paraId="2BDE7779" w14:textId="77777777" w:rsidR="00174998" w:rsidRDefault="00174998">
      <w:pPr>
        <w:rPr>
          <w:rFonts w:ascii="Arial" w:eastAsia="Arial" w:hAnsi="Arial" w:cs="Arial"/>
          <w:sz w:val="17"/>
          <w:szCs w:val="17"/>
        </w:rPr>
      </w:pPr>
    </w:p>
    <w:p w14:paraId="109A2FFB" w14:textId="0B50303C" w:rsidR="00174998" w:rsidRDefault="00174998">
      <w:pPr>
        <w:spacing w:line="200" w:lineRule="atLeast"/>
        <w:ind w:left="111"/>
        <w:rPr>
          <w:rFonts w:ascii="Arial" w:eastAsia="Arial" w:hAnsi="Arial" w:cs="Arial"/>
          <w:sz w:val="20"/>
          <w:szCs w:val="20"/>
        </w:rPr>
      </w:pPr>
    </w:p>
    <w:p w14:paraId="062F6D8E" w14:textId="7C57EE09" w:rsidR="00174998" w:rsidRDefault="007424B7">
      <w:pPr>
        <w:pStyle w:val="BodyText"/>
        <w:spacing w:before="21"/>
        <w:ind w:right="6542" w:firstLine="0"/>
        <w:rPr>
          <w:spacing w:val="-2"/>
        </w:rPr>
      </w:pPr>
      <w:r>
        <w:rPr>
          <w:spacing w:val="-2"/>
        </w:rPr>
        <w:t>Bertha Hidalgo, PhD, MPH</w:t>
      </w:r>
    </w:p>
    <w:p w14:paraId="33E7685D" w14:textId="77777777" w:rsidR="00036591" w:rsidRPr="0049503D" w:rsidRDefault="00036591" w:rsidP="00036591">
      <w:pPr>
        <w:pStyle w:val="BodyText"/>
        <w:spacing w:before="21"/>
        <w:ind w:right="720" w:firstLine="0"/>
        <w:rPr>
          <w:spacing w:val="-2"/>
        </w:rPr>
      </w:pPr>
      <w:r w:rsidRPr="0049503D">
        <w:rPr>
          <w:rFonts w:cs="Arial"/>
          <w:color w:val="000000"/>
          <w:shd w:val="clear" w:color="auto" w:fill="FFFFFF"/>
        </w:rPr>
        <w:t>Director, UAB Clinical and Translational Science Training Program (CTSTP)</w:t>
      </w:r>
    </w:p>
    <w:p w14:paraId="7CFBA2E0" w14:textId="07725CB1" w:rsidR="0049503D" w:rsidRDefault="007424B7" w:rsidP="0049503D">
      <w:pPr>
        <w:pStyle w:val="BodyText"/>
        <w:spacing w:before="21"/>
        <w:ind w:right="720" w:firstLine="0"/>
        <w:rPr>
          <w:spacing w:val="-2"/>
        </w:rPr>
      </w:pPr>
      <w:r>
        <w:rPr>
          <w:spacing w:val="-2"/>
        </w:rPr>
        <w:t>Associate Professor, Department of Epidemiology</w:t>
      </w:r>
    </w:p>
    <w:p w14:paraId="085FE6D2" w14:textId="4F35F2D1" w:rsidR="0049503D" w:rsidRDefault="0049503D" w:rsidP="0049503D">
      <w:pPr>
        <w:pStyle w:val="BodyText"/>
        <w:spacing w:before="21"/>
        <w:ind w:right="720" w:firstLine="0"/>
        <w:rPr>
          <w:rFonts w:cs="Arial"/>
          <w:color w:val="000000"/>
          <w:shd w:val="clear" w:color="auto" w:fill="FFFFFF"/>
        </w:rPr>
      </w:pPr>
      <w:r w:rsidRPr="0049503D">
        <w:rPr>
          <w:rFonts w:cs="Arial"/>
          <w:color w:val="000000"/>
          <w:shd w:val="clear" w:color="auto" w:fill="FFFFFF"/>
        </w:rPr>
        <w:t xml:space="preserve">Associate Dean, Office of </w:t>
      </w:r>
      <w:r w:rsidR="00036591">
        <w:rPr>
          <w:rFonts w:cs="Arial"/>
          <w:color w:val="000000"/>
          <w:shd w:val="clear" w:color="auto" w:fill="FFFFFF"/>
        </w:rPr>
        <w:t xml:space="preserve">Access &amp; Engagement </w:t>
      </w:r>
      <w:r w:rsidRPr="0049503D">
        <w:rPr>
          <w:rFonts w:cs="Arial"/>
          <w:color w:val="000000"/>
          <w:shd w:val="clear" w:color="auto" w:fill="FFFFFF"/>
        </w:rPr>
        <w:t> </w:t>
      </w:r>
    </w:p>
    <w:p w14:paraId="2379891E" w14:textId="77777777" w:rsidR="0049503D" w:rsidRDefault="0049503D" w:rsidP="0049503D">
      <w:pPr>
        <w:pStyle w:val="BodyText"/>
        <w:spacing w:before="21"/>
        <w:ind w:right="720" w:firstLine="0"/>
        <w:rPr>
          <w:rFonts w:cs="Arial"/>
          <w:color w:val="000000"/>
          <w:shd w:val="clear" w:color="auto" w:fill="FFFFFF"/>
        </w:rPr>
      </w:pPr>
      <w:r w:rsidRPr="0049503D">
        <w:rPr>
          <w:rFonts w:cs="Arial"/>
          <w:color w:val="000000"/>
          <w:shd w:val="clear" w:color="auto" w:fill="FFFFFF"/>
        </w:rPr>
        <w:t>Director, Driving Research: An Interdisciplinary, Vibrant, Engaged Network (DRIVEN)</w:t>
      </w:r>
    </w:p>
    <w:p w14:paraId="648A8AFE" w14:textId="77777777" w:rsidR="00174998" w:rsidRDefault="00174998">
      <w:pPr>
        <w:rPr>
          <w:rFonts w:ascii="Arial" w:eastAsia="Arial" w:hAnsi="Arial" w:cs="Arial"/>
          <w:sz w:val="20"/>
          <w:szCs w:val="20"/>
        </w:rPr>
      </w:pPr>
    </w:p>
    <w:p w14:paraId="32032B22" w14:textId="77777777" w:rsidR="00174998" w:rsidRDefault="00174998">
      <w:pPr>
        <w:rPr>
          <w:rFonts w:ascii="Arial" w:eastAsia="Arial" w:hAnsi="Arial" w:cs="Arial"/>
          <w:sz w:val="20"/>
          <w:szCs w:val="20"/>
        </w:rPr>
      </w:pPr>
    </w:p>
    <w:p w14:paraId="3E9A90AB" w14:textId="77777777" w:rsidR="00174998" w:rsidRDefault="00174998">
      <w:pPr>
        <w:rPr>
          <w:rFonts w:ascii="Arial" w:eastAsia="Arial" w:hAnsi="Arial" w:cs="Arial"/>
          <w:sz w:val="20"/>
          <w:szCs w:val="20"/>
        </w:rPr>
      </w:pPr>
    </w:p>
    <w:p w14:paraId="4AACB761" w14:textId="77777777" w:rsidR="00174998" w:rsidRDefault="00174998">
      <w:pPr>
        <w:rPr>
          <w:rFonts w:ascii="Arial" w:eastAsia="Arial" w:hAnsi="Arial" w:cs="Arial"/>
          <w:sz w:val="20"/>
          <w:szCs w:val="20"/>
        </w:rPr>
      </w:pPr>
    </w:p>
    <w:p w14:paraId="5F03D41C" w14:textId="77777777" w:rsidR="00174998" w:rsidRDefault="00174998">
      <w:pPr>
        <w:rPr>
          <w:rFonts w:ascii="Arial" w:eastAsia="Arial" w:hAnsi="Arial" w:cs="Arial"/>
          <w:sz w:val="20"/>
          <w:szCs w:val="20"/>
        </w:rPr>
      </w:pPr>
    </w:p>
    <w:p w14:paraId="30ED2824" w14:textId="77777777" w:rsidR="00174998" w:rsidRDefault="00174998">
      <w:pPr>
        <w:rPr>
          <w:rFonts w:ascii="Arial" w:eastAsia="Arial" w:hAnsi="Arial" w:cs="Arial"/>
          <w:sz w:val="20"/>
          <w:szCs w:val="20"/>
        </w:rPr>
      </w:pPr>
    </w:p>
    <w:p w14:paraId="1529AB1F" w14:textId="77777777" w:rsidR="00174998" w:rsidRDefault="00174998">
      <w:pPr>
        <w:rPr>
          <w:rFonts w:ascii="Arial" w:eastAsia="Arial" w:hAnsi="Arial" w:cs="Arial"/>
          <w:sz w:val="20"/>
          <w:szCs w:val="20"/>
        </w:rPr>
      </w:pPr>
    </w:p>
    <w:p w14:paraId="7A968705" w14:textId="77777777" w:rsidR="00174998" w:rsidRDefault="00174998">
      <w:pPr>
        <w:spacing w:before="5"/>
        <w:rPr>
          <w:rFonts w:ascii="Arial" w:eastAsia="Arial" w:hAnsi="Arial" w:cs="Arial"/>
          <w:sz w:val="29"/>
          <w:szCs w:val="29"/>
        </w:rPr>
      </w:pPr>
    </w:p>
    <w:p w14:paraId="7BC6C4F2" w14:textId="77777777" w:rsidR="00174998" w:rsidRDefault="00174998">
      <w:pPr>
        <w:rPr>
          <w:rFonts w:ascii="Arial" w:eastAsia="Arial" w:hAnsi="Arial" w:cs="Arial"/>
          <w:sz w:val="29"/>
          <w:szCs w:val="29"/>
        </w:rPr>
        <w:sectPr w:rsidR="00174998" w:rsidSect="00E605B6">
          <w:type w:val="continuous"/>
          <w:pgSz w:w="12240" w:h="15840"/>
          <w:pgMar w:top="245" w:right="720" w:bottom="274" w:left="720" w:header="720" w:footer="720" w:gutter="0"/>
          <w:cols w:space="720"/>
        </w:sectPr>
      </w:pPr>
    </w:p>
    <w:p w14:paraId="3F36300F" w14:textId="77777777" w:rsidR="00174998" w:rsidRDefault="00174998">
      <w:pPr>
        <w:rPr>
          <w:rFonts w:ascii="Arial" w:eastAsia="Arial" w:hAnsi="Arial" w:cs="Arial"/>
          <w:sz w:val="20"/>
          <w:szCs w:val="20"/>
        </w:rPr>
        <w:sectPr w:rsidR="00174998">
          <w:type w:val="continuous"/>
          <w:pgSz w:w="12240" w:h="15840"/>
          <w:pgMar w:top="20" w:right="1400" w:bottom="280" w:left="800" w:header="720" w:footer="720" w:gutter="0"/>
          <w:cols w:num="2" w:space="720" w:equalWidth="0">
            <w:col w:w="3415" w:space="40"/>
            <w:col w:w="6585"/>
          </w:cols>
        </w:sectPr>
      </w:pPr>
    </w:p>
    <w:p w14:paraId="1CDE768F" w14:textId="77777777" w:rsidR="00174998" w:rsidRDefault="00174998">
      <w:pPr>
        <w:spacing w:before="5"/>
        <w:rPr>
          <w:rFonts w:ascii="Arial" w:eastAsia="Arial" w:hAnsi="Arial" w:cs="Arial"/>
          <w:sz w:val="5"/>
          <w:szCs w:val="5"/>
        </w:rPr>
      </w:pPr>
    </w:p>
    <w:p w14:paraId="1D770DE3" w14:textId="77777777" w:rsidR="00E605B6" w:rsidRDefault="00E605B6">
      <w:pPr>
        <w:spacing w:line="200" w:lineRule="atLeast"/>
        <w:ind w:left="2589"/>
        <w:rPr>
          <w:rFonts w:ascii="Arial" w:eastAsia="Arial" w:hAnsi="Arial" w:cs="Arial"/>
          <w:sz w:val="20"/>
          <w:szCs w:val="20"/>
        </w:rPr>
      </w:pPr>
    </w:p>
    <w:p w14:paraId="7B5C914E" w14:textId="77777777" w:rsidR="00E605B6" w:rsidRDefault="00E605B6">
      <w:pPr>
        <w:spacing w:line="200" w:lineRule="atLeast"/>
        <w:ind w:left="2589"/>
        <w:rPr>
          <w:rFonts w:ascii="Arial" w:eastAsia="Arial" w:hAnsi="Arial" w:cs="Arial"/>
          <w:sz w:val="20"/>
          <w:szCs w:val="20"/>
        </w:rPr>
      </w:pPr>
    </w:p>
    <w:p w14:paraId="293F675B" w14:textId="77777777" w:rsidR="00174998" w:rsidRDefault="00824E86">
      <w:pPr>
        <w:spacing w:line="200" w:lineRule="atLeast"/>
        <w:ind w:left="25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3A83B99C" wp14:editId="6A747A26">
            <wp:extent cx="3331233" cy="1035843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1233" cy="103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CD804" w14:textId="77777777" w:rsidR="00174998" w:rsidRDefault="00174998">
      <w:pPr>
        <w:rPr>
          <w:rFonts w:ascii="Arial" w:eastAsia="Arial" w:hAnsi="Arial" w:cs="Arial"/>
          <w:sz w:val="20"/>
          <w:szCs w:val="20"/>
        </w:rPr>
      </w:pPr>
    </w:p>
    <w:p w14:paraId="6AA7CFA4" w14:textId="77777777" w:rsidR="00E605B6" w:rsidRDefault="00E605B6">
      <w:pPr>
        <w:spacing w:before="9"/>
        <w:rPr>
          <w:rFonts w:ascii="Arial" w:eastAsia="Arial" w:hAnsi="Arial" w:cs="Arial"/>
          <w:sz w:val="26"/>
          <w:szCs w:val="26"/>
        </w:rPr>
      </w:pPr>
    </w:p>
    <w:p w14:paraId="437DAF77" w14:textId="77777777" w:rsidR="007424B7" w:rsidRPr="00BA5EA4" w:rsidRDefault="007424B7" w:rsidP="007424B7">
      <w:pPr>
        <w:spacing w:before="65"/>
        <w:ind w:right="457"/>
        <w:jc w:val="center"/>
        <w:rPr>
          <w:rFonts w:ascii="Arial" w:eastAsia="Arial" w:hAnsi="Arial" w:cs="Arial"/>
          <w:sz w:val="24"/>
          <w:szCs w:val="24"/>
        </w:rPr>
      </w:pPr>
      <w:bookmarkStart w:id="2" w:name="2017_Modules"/>
      <w:bookmarkEnd w:id="2"/>
      <w:r w:rsidRPr="00BA5EA4">
        <w:rPr>
          <w:rFonts w:ascii="Arial" w:eastAsia="Calibri" w:hAnsi="Calibri"/>
          <w:b/>
          <w:spacing w:val="-1"/>
          <w:sz w:val="24"/>
          <w:szCs w:val="24"/>
        </w:rPr>
        <w:t>Clinical</w:t>
      </w:r>
      <w:r w:rsidRPr="00BA5EA4">
        <w:rPr>
          <w:rFonts w:ascii="Arial" w:eastAsia="Calibri" w:hAnsi="Calibri"/>
          <w:b/>
          <w:sz w:val="24"/>
          <w:szCs w:val="24"/>
        </w:rPr>
        <w:t xml:space="preserve"> </w:t>
      </w:r>
      <w:r w:rsidRPr="00BA5EA4">
        <w:rPr>
          <w:rFonts w:ascii="Arial" w:eastAsia="Calibri" w:hAnsi="Calibri"/>
          <w:b/>
          <w:spacing w:val="-1"/>
          <w:sz w:val="24"/>
          <w:szCs w:val="24"/>
        </w:rPr>
        <w:t>and</w:t>
      </w:r>
      <w:r w:rsidRPr="00BA5EA4">
        <w:rPr>
          <w:rFonts w:ascii="Arial" w:eastAsia="Calibri" w:hAnsi="Calibri"/>
          <w:b/>
          <w:sz w:val="24"/>
          <w:szCs w:val="24"/>
        </w:rPr>
        <w:t xml:space="preserve"> </w:t>
      </w:r>
      <w:r w:rsidRPr="00BA5EA4">
        <w:rPr>
          <w:rFonts w:ascii="Arial" w:eastAsia="Calibri" w:hAnsi="Calibri"/>
          <w:b/>
          <w:spacing w:val="-1"/>
          <w:sz w:val="24"/>
          <w:szCs w:val="24"/>
        </w:rPr>
        <w:t>Translational</w:t>
      </w:r>
      <w:r w:rsidRPr="00BA5EA4">
        <w:rPr>
          <w:rFonts w:ascii="Arial" w:eastAsia="Calibri" w:hAnsi="Calibri"/>
          <w:b/>
          <w:spacing w:val="2"/>
          <w:sz w:val="24"/>
          <w:szCs w:val="24"/>
        </w:rPr>
        <w:t xml:space="preserve"> </w:t>
      </w:r>
      <w:r w:rsidRPr="00BA5EA4">
        <w:rPr>
          <w:rFonts w:ascii="Arial" w:eastAsia="Calibri" w:hAnsi="Calibri"/>
          <w:b/>
          <w:spacing w:val="-1"/>
          <w:sz w:val="24"/>
          <w:szCs w:val="24"/>
        </w:rPr>
        <w:t>Science</w:t>
      </w:r>
      <w:r w:rsidRPr="00BA5EA4">
        <w:rPr>
          <w:rFonts w:ascii="Arial" w:eastAsia="Calibri" w:hAnsi="Calibri"/>
          <w:b/>
          <w:spacing w:val="-2"/>
          <w:sz w:val="24"/>
          <w:szCs w:val="24"/>
        </w:rPr>
        <w:t xml:space="preserve"> (CTS)</w:t>
      </w:r>
      <w:r w:rsidRPr="00BA5EA4">
        <w:rPr>
          <w:rFonts w:ascii="Arial" w:eastAsia="Calibri" w:hAnsi="Calibri"/>
          <w:b/>
          <w:spacing w:val="1"/>
          <w:sz w:val="24"/>
          <w:szCs w:val="24"/>
        </w:rPr>
        <w:t xml:space="preserve"> </w:t>
      </w:r>
      <w:r w:rsidRPr="00BA5EA4">
        <w:rPr>
          <w:rFonts w:ascii="Arial" w:eastAsia="Calibri" w:hAnsi="Calibri"/>
          <w:b/>
          <w:spacing w:val="-1"/>
          <w:sz w:val="24"/>
          <w:szCs w:val="24"/>
        </w:rPr>
        <w:t>Training</w:t>
      </w:r>
      <w:r w:rsidRPr="00BA5EA4">
        <w:rPr>
          <w:rFonts w:ascii="Arial" w:eastAsia="Calibri" w:hAnsi="Calibri"/>
          <w:b/>
          <w:sz w:val="24"/>
          <w:szCs w:val="24"/>
        </w:rPr>
        <w:t xml:space="preserve"> </w:t>
      </w:r>
      <w:r w:rsidRPr="00BA5EA4">
        <w:rPr>
          <w:rFonts w:ascii="Arial" w:eastAsia="Calibri" w:hAnsi="Calibri"/>
          <w:b/>
          <w:spacing w:val="-1"/>
          <w:sz w:val="24"/>
          <w:szCs w:val="24"/>
        </w:rPr>
        <w:t>Program</w:t>
      </w:r>
      <w:r w:rsidRPr="00BA5EA4">
        <w:rPr>
          <w:rFonts w:ascii="Arial" w:eastAsia="Calibri" w:hAnsi="Calibri"/>
          <w:b/>
          <w:spacing w:val="-2"/>
          <w:sz w:val="24"/>
          <w:szCs w:val="24"/>
        </w:rPr>
        <w:t xml:space="preserve"> </w:t>
      </w:r>
      <w:r w:rsidRPr="00BA5EA4">
        <w:rPr>
          <w:rFonts w:ascii="Arial" w:eastAsia="Calibri" w:hAnsi="Calibri"/>
          <w:b/>
          <w:spacing w:val="-1"/>
          <w:sz w:val="24"/>
          <w:szCs w:val="24"/>
        </w:rPr>
        <w:t>Modules</w:t>
      </w:r>
    </w:p>
    <w:p w14:paraId="47C12E4A" w14:textId="77777777" w:rsidR="007424B7" w:rsidRPr="00BA5EA4" w:rsidRDefault="007424B7" w:rsidP="007424B7">
      <w:pPr>
        <w:numPr>
          <w:ilvl w:val="0"/>
          <w:numId w:val="1"/>
        </w:numPr>
        <w:spacing w:before="194"/>
        <w:ind w:left="720" w:hanging="540"/>
        <w:outlineLvl w:val="0"/>
        <w:rPr>
          <w:rFonts w:ascii="Arial" w:eastAsia="Arial" w:hAnsi="Arial"/>
        </w:rPr>
      </w:pPr>
      <w:r w:rsidRPr="00BA5EA4">
        <w:rPr>
          <w:rFonts w:ascii="Arial" w:eastAsia="Arial" w:hAnsi="Arial"/>
          <w:b/>
          <w:bCs/>
          <w:spacing w:val="-1"/>
        </w:rPr>
        <w:t>INTRODUCTION</w:t>
      </w:r>
    </w:p>
    <w:p w14:paraId="5919A05A" w14:textId="77777777" w:rsidR="007424B7" w:rsidRPr="00BA5EA4" w:rsidRDefault="007424B7" w:rsidP="007424B7">
      <w:pPr>
        <w:numPr>
          <w:ilvl w:val="1"/>
          <w:numId w:val="1"/>
        </w:numPr>
        <w:spacing w:before="60" w:line="269" w:lineRule="exact"/>
        <w:ind w:left="900" w:hanging="180"/>
        <w:rPr>
          <w:rFonts w:ascii="Arial" w:eastAsia="Arial" w:hAnsi="Arial" w:cs="Arial"/>
        </w:rPr>
      </w:pPr>
      <w:r w:rsidRPr="00BA5EA4">
        <w:rPr>
          <w:rFonts w:ascii="Arial" w:eastAsia="Arial" w:hAnsi="Arial"/>
          <w:spacing w:val="-1"/>
        </w:rPr>
        <w:t>Understand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course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expectations</w:t>
      </w:r>
    </w:p>
    <w:p w14:paraId="472983DF" w14:textId="77777777" w:rsidR="007424B7" w:rsidRPr="00BA5EA4" w:rsidRDefault="007424B7" w:rsidP="007424B7">
      <w:pPr>
        <w:numPr>
          <w:ilvl w:val="2"/>
          <w:numId w:val="1"/>
        </w:numPr>
        <w:spacing w:before="4" w:line="252" w:lineRule="exact"/>
        <w:ind w:left="1440" w:right="1115" w:hanging="360"/>
        <w:rPr>
          <w:rFonts w:ascii="Arial" w:eastAsia="Arial" w:hAnsi="Arial" w:cs="Arial"/>
        </w:rPr>
      </w:pPr>
      <w:r w:rsidRPr="00BA5EA4">
        <w:rPr>
          <w:rFonts w:ascii="Arial" w:eastAsia="Calibri" w:hAnsi="Calibri"/>
        </w:rPr>
        <w:t>To</w:t>
      </w:r>
      <w:r w:rsidRPr="00BA5EA4">
        <w:rPr>
          <w:rFonts w:ascii="Arial" w:eastAsia="Calibri" w:hAnsi="Calibri"/>
          <w:spacing w:val="-2"/>
        </w:rPr>
        <w:t xml:space="preserve"> </w:t>
      </w:r>
      <w:r w:rsidRPr="00BA5EA4">
        <w:rPr>
          <w:rFonts w:ascii="Arial" w:eastAsia="Calibri" w:hAnsi="Calibri"/>
          <w:spacing w:val="-1"/>
        </w:rPr>
        <w:t>include</w:t>
      </w:r>
      <w:r w:rsidRPr="00BA5EA4">
        <w:rPr>
          <w:rFonts w:ascii="Arial" w:eastAsia="Calibri" w:hAnsi="Calibri"/>
        </w:rPr>
        <w:t xml:space="preserve"> </w:t>
      </w:r>
      <w:r w:rsidRPr="00BA5EA4">
        <w:rPr>
          <w:rFonts w:ascii="Arial" w:eastAsia="Calibri" w:hAnsi="Calibri"/>
          <w:spacing w:val="-1"/>
        </w:rPr>
        <w:t>mentored</w:t>
      </w:r>
      <w:r w:rsidRPr="00BA5EA4">
        <w:rPr>
          <w:rFonts w:ascii="Arial" w:eastAsia="Calibri" w:hAnsi="Calibri"/>
          <w:spacing w:val="-2"/>
        </w:rPr>
        <w:t xml:space="preserve"> </w:t>
      </w:r>
      <w:r w:rsidRPr="00BA5EA4">
        <w:rPr>
          <w:rFonts w:ascii="Arial" w:eastAsia="Calibri" w:hAnsi="Calibri"/>
          <w:spacing w:val="-1"/>
        </w:rPr>
        <w:t>research, team science, introduction/use</w:t>
      </w:r>
      <w:r w:rsidRPr="00BA5EA4">
        <w:rPr>
          <w:rFonts w:ascii="Arial" w:eastAsia="Calibri" w:hAnsi="Calibri"/>
          <w:spacing w:val="-2"/>
        </w:rPr>
        <w:t xml:space="preserve"> of</w:t>
      </w:r>
      <w:r w:rsidRPr="00BA5EA4">
        <w:rPr>
          <w:rFonts w:ascii="Arial" w:eastAsia="Calibri" w:hAnsi="Calibri"/>
          <w:spacing w:val="2"/>
        </w:rPr>
        <w:t xml:space="preserve"> </w:t>
      </w:r>
      <w:r w:rsidRPr="00BA5EA4">
        <w:rPr>
          <w:rFonts w:ascii="Arial" w:eastAsia="Calibri" w:hAnsi="Calibri"/>
          <w:spacing w:val="-1"/>
        </w:rPr>
        <w:t>CCTS</w:t>
      </w:r>
      <w:r w:rsidRPr="00BA5EA4">
        <w:rPr>
          <w:rFonts w:ascii="Arial" w:eastAsia="Calibri" w:hAnsi="Calibri"/>
          <w:spacing w:val="-2"/>
        </w:rPr>
        <w:t xml:space="preserve"> </w:t>
      </w:r>
      <w:r w:rsidRPr="00BA5EA4">
        <w:rPr>
          <w:rFonts w:ascii="Arial" w:eastAsia="Calibri" w:hAnsi="Calibri"/>
          <w:spacing w:val="-1"/>
        </w:rPr>
        <w:t>resources</w:t>
      </w:r>
      <w:r w:rsidRPr="00BA5EA4">
        <w:rPr>
          <w:rFonts w:ascii="Arial" w:eastAsia="Calibri" w:hAnsi="Calibri"/>
          <w:spacing w:val="54"/>
        </w:rPr>
        <w:t xml:space="preserve"> </w:t>
      </w:r>
      <w:r w:rsidRPr="00BA5EA4">
        <w:rPr>
          <w:rFonts w:ascii="Arial" w:eastAsia="Calibri" w:hAnsi="Calibri"/>
          <w:spacing w:val="-1"/>
        </w:rPr>
        <w:t>(</w:t>
      </w:r>
      <w:r w:rsidRPr="00BA5EA4">
        <w:rPr>
          <w:rFonts w:ascii="Arial" w:eastAsia="Calibri" w:hAnsi="Calibri"/>
          <w:i/>
          <w:spacing w:val="-1"/>
        </w:rPr>
        <w:t>e.g.</w:t>
      </w:r>
      <w:r w:rsidRPr="00BA5EA4">
        <w:rPr>
          <w:rFonts w:ascii="Arial" w:eastAsia="Calibri" w:hAnsi="Calibri"/>
          <w:i/>
          <w:spacing w:val="2"/>
        </w:rPr>
        <w:t xml:space="preserve"> </w:t>
      </w:r>
      <w:r w:rsidRPr="00BA5EA4">
        <w:rPr>
          <w:rFonts w:ascii="Arial" w:eastAsia="Calibri" w:hAnsi="Calibri"/>
          <w:i/>
          <w:spacing w:val="-1"/>
        </w:rPr>
        <w:t>BERD,</w:t>
      </w:r>
      <w:r w:rsidRPr="00BA5EA4">
        <w:rPr>
          <w:rFonts w:ascii="Arial" w:eastAsia="Calibri" w:hAnsi="Calibri"/>
          <w:i/>
          <w:spacing w:val="2"/>
        </w:rPr>
        <w:t xml:space="preserve"> </w:t>
      </w:r>
      <w:r w:rsidRPr="00BA5EA4">
        <w:rPr>
          <w:rFonts w:ascii="Arial" w:eastAsia="Calibri" w:hAnsi="Calibri"/>
          <w:i/>
          <w:spacing w:val="-2"/>
        </w:rPr>
        <w:t>Panels,</w:t>
      </w:r>
      <w:r w:rsidRPr="00BA5EA4">
        <w:rPr>
          <w:rFonts w:ascii="Arial" w:eastAsia="Calibri" w:hAnsi="Calibri"/>
          <w:i/>
          <w:spacing w:val="2"/>
        </w:rPr>
        <w:t xml:space="preserve"> </w:t>
      </w:r>
      <w:r w:rsidRPr="00BA5EA4">
        <w:rPr>
          <w:rFonts w:ascii="Arial" w:eastAsia="Calibri" w:hAnsi="Calibri"/>
          <w:i/>
          <w:spacing w:val="-2"/>
        </w:rPr>
        <w:t>CRSP</w:t>
      </w:r>
      <w:r w:rsidRPr="00BA5EA4">
        <w:rPr>
          <w:rFonts w:ascii="Arial" w:eastAsia="Calibri" w:hAnsi="Calibri"/>
          <w:spacing w:val="-2"/>
        </w:rPr>
        <w:t>).</w:t>
      </w:r>
    </w:p>
    <w:p w14:paraId="1EB4E06C" w14:textId="77777777" w:rsidR="007424B7" w:rsidRPr="00BA5EA4" w:rsidRDefault="007424B7" w:rsidP="007424B7">
      <w:pPr>
        <w:numPr>
          <w:ilvl w:val="1"/>
          <w:numId w:val="1"/>
        </w:numPr>
        <w:spacing w:after="60" w:line="264" w:lineRule="exact"/>
        <w:ind w:left="900" w:hanging="180"/>
        <w:rPr>
          <w:rFonts w:ascii="Arial" w:eastAsia="Arial" w:hAnsi="Arial" w:cs="Arial"/>
        </w:rPr>
      </w:pPr>
      <w:r w:rsidRPr="00BA5EA4">
        <w:rPr>
          <w:rFonts w:ascii="Arial" w:eastAsia="Arial" w:hAnsi="Arial"/>
          <w:spacing w:val="-1"/>
        </w:rPr>
        <w:t>How</w:t>
      </w:r>
      <w:r w:rsidRPr="00BA5EA4">
        <w:rPr>
          <w:rFonts w:ascii="Arial" w:eastAsia="Arial" w:hAnsi="Arial"/>
          <w:spacing w:val="-3"/>
        </w:rPr>
        <w:t xml:space="preserve"> </w:t>
      </w:r>
      <w:r w:rsidRPr="00BA5EA4">
        <w:rPr>
          <w:rFonts w:ascii="Arial" w:eastAsia="Arial" w:hAnsi="Arial"/>
        </w:rPr>
        <w:t xml:space="preserve">to </w:t>
      </w:r>
      <w:r w:rsidRPr="00BA5EA4">
        <w:rPr>
          <w:rFonts w:ascii="Arial" w:eastAsia="Arial" w:hAnsi="Arial"/>
          <w:spacing w:val="-1"/>
        </w:rPr>
        <w:t>define</w:t>
      </w:r>
      <w:r w:rsidRPr="00BA5EA4">
        <w:rPr>
          <w:rFonts w:ascii="Arial" w:eastAsia="Arial" w:hAnsi="Arial"/>
        </w:rPr>
        <w:t xml:space="preserve"> a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research</w:t>
      </w:r>
      <w:r w:rsidRPr="00BA5EA4">
        <w:rPr>
          <w:rFonts w:ascii="Arial" w:eastAsia="Arial" w:hAnsi="Arial"/>
          <w:spacing w:val="-4"/>
        </w:rPr>
        <w:t xml:space="preserve"> </w:t>
      </w:r>
      <w:r w:rsidRPr="00BA5EA4">
        <w:rPr>
          <w:rFonts w:ascii="Arial" w:eastAsia="Arial" w:hAnsi="Arial"/>
          <w:spacing w:val="-1"/>
        </w:rPr>
        <w:t>question.</w:t>
      </w:r>
    </w:p>
    <w:p w14:paraId="1C1263FB" w14:textId="77777777" w:rsidR="007424B7" w:rsidRPr="00BA5EA4" w:rsidRDefault="007424B7" w:rsidP="007424B7">
      <w:pPr>
        <w:numPr>
          <w:ilvl w:val="0"/>
          <w:numId w:val="1"/>
        </w:numPr>
        <w:spacing w:line="251" w:lineRule="exact"/>
        <w:ind w:left="720" w:hanging="540"/>
        <w:outlineLvl w:val="0"/>
        <w:rPr>
          <w:rFonts w:ascii="Arial" w:eastAsia="Arial" w:hAnsi="Arial"/>
        </w:rPr>
      </w:pPr>
      <w:r w:rsidRPr="00BA5EA4">
        <w:rPr>
          <w:rFonts w:ascii="Arial" w:eastAsia="Arial" w:hAnsi="Arial"/>
          <w:b/>
          <w:bCs/>
          <w:spacing w:val="-2"/>
        </w:rPr>
        <w:t>ETHICS</w:t>
      </w:r>
    </w:p>
    <w:p w14:paraId="0892585F" w14:textId="77777777" w:rsidR="007424B7" w:rsidRPr="00BA5EA4" w:rsidRDefault="007424B7" w:rsidP="007424B7">
      <w:pPr>
        <w:numPr>
          <w:ilvl w:val="1"/>
          <w:numId w:val="1"/>
        </w:numPr>
        <w:spacing w:before="60" w:line="268" w:lineRule="exact"/>
        <w:ind w:left="900" w:hanging="180"/>
        <w:rPr>
          <w:rFonts w:ascii="Arial" w:eastAsia="Arial" w:hAnsi="Arial" w:cs="Arial"/>
        </w:rPr>
      </w:pPr>
      <w:r w:rsidRPr="00BA5EA4">
        <w:rPr>
          <w:rFonts w:ascii="Arial" w:eastAsia="Arial" w:hAnsi="Arial"/>
          <w:spacing w:val="-1"/>
        </w:rPr>
        <w:t>Understand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ethical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issues,</w:t>
      </w:r>
      <w:r w:rsidRPr="00BA5EA4">
        <w:rPr>
          <w:rFonts w:ascii="Arial" w:eastAsia="Arial" w:hAnsi="Arial"/>
          <w:spacing w:val="2"/>
        </w:rPr>
        <w:t xml:space="preserve"> </w:t>
      </w:r>
      <w:r w:rsidRPr="00BA5EA4">
        <w:rPr>
          <w:rFonts w:ascii="Arial" w:eastAsia="Arial" w:hAnsi="Arial"/>
          <w:spacing w:val="-1"/>
        </w:rPr>
        <w:t>potential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conflicts,</w:t>
      </w:r>
      <w:r w:rsidRPr="00BA5EA4">
        <w:rPr>
          <w:rFonts w:ascii="Arial" w:eastAsia="Arial" w:hAnsi="Arial"/>
          <w:spacing w:val="2"/>
        </w:rPr>
        <w:t xml:space="preserve"> </w:t>
      </w:r>
      <w:r w:rsidRPr="00BA5EA4">
        <w:rPr>
          <w:rFonts w:ascii="Arial" w:eastAsia="Arial" w:hAnsi="Arial"/>
          <w:spacing w:val="-1"/>
        </w:rPr>
        <w:t>and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the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responsible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conduct</w:t>
      </w:r>
      <w:r w:rsidRPr="00BA5EA4">
        <w:rPr>
          <w:rFonts w:ascii="Arial" w:eastAsia="Arial" w:hAnsi="Arial"/>
          <w:spacing w:val="-3"/>
        </w:rPr>
        <w:t xml:space="preserve"> </w:t>
      </w:r>
      <w:r w:rsidRPr="00BA5EA4">
        <w:rPr>
          <w:rFonts w:ascii="Arial" w:eastAsia="Arial" w:hAnsi="Arial"/>
          <w:spacing w:val="-1"/>
        </w:rPr>
        <w:t>of</w:t>
      </w:r>
      <w:r w:rsidRPr="00BA5EA4">
        <w:rPr>
          <w:rFonts w:ascii="Arial" w:eastAsia="Arial" w:hAnsi="Arial"/>
          <w:spacing w:val="2"/>
        </w:rPr>
        <w:t xml:space="preserve"> </w:t>
      </w:r>
      <w:r w:rsidRPr="00BA5EA4">
        <w:rPr>
          <w:rFonts w:ascii="Arial" w:eastAsia="Arial" w:hAnsi="Arial"/>
          <w:spacing w:val="-1"/>
        </w:rPr>
        <w:t>research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(RCR).</w:t>
      </w:r>
    </w:p>
    <w:p w14:paraId="7154F339" w14:textId="77777777" w:rsidR="007424B7" w:rsidRPr="00BA5EA4" w:rsidRDefault="007424B7" w:rsidP="007424B7">
      <w:pPr>
        <w:numPr>
          <w:ilvl w:val="2"/>
          <w:numId w:val="1"/>
        </w:numPr>
        <w:spacing w:line="262" w:lineRule="exact"/>
        <w:ind w:left="1440" w:hanging="360"/>
        <w:rPr>
          <w:rFonts w:ascii="Arial" w:eastAsia="Arial" w:hAnsi="Arial" w:cs="Arial"/>
        </w:rPr>
      </w:pPr>
      <w:r w:rsidRPr="00BA5EA4">
        <w:rPr>
          <w:rFonts w:ascii="Arial" w:eastAsia="Arial" w:hAnsi="Arial"/>
          <w:spacing w:val="-1"/>
        </w:rPr>
        <w:t>Ethical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Issues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and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conflicts</w:t>
      </w:r>
    </w:p>
    <w:p w14:paraId="6303D32E" w14:textId="77777777" w:rsidR="007424B7" w:rsidRPr="00BA5EA4" w:rsidRDefault="007424B7" w:rsidP="007424B7">
      <w:pPr>
        <w:numPr>
          <w:ilvl w:val="2"/>
          <w:numId w:val="1"/>
        </w:numPr>
        <w:spacing w:line="253" w:lineRule="exact"/>
        <w:ind w:left="1440" w:hanging="360"/>
        <w:rPr>
          <w:rFonts w:ascii="Arial" w:eastAsia="Arial" w:hAnsi="Arial" w:cs="Arial"/>
        </w:rPr>
      </w:pPr>
      <w:r w:rsidRPr="00BA5EA4">
        <w:rPr>
          <w:rFonts w:ascii="Arial" w:eastAsia="Arial" w:hAnsi="Arial"/>
          <w:spacing w:val="-1"/>
        </w:rPr>
        <w:t>RCR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including</w:t>
      </w:r>
      <w:r w:rsidRPr="00BA5EA4">
        <w:rPr>
          <w:rFonts w:ascii="Arial" w:eastAsia="Arial" w:hAnsi="Arial"/>
          <w:spacing w:val="3"/>
        </w:rPr>
        <w:t xml:space="preserve"> </w:t>
      </w:r>
      <w:r w:rsidRPr="00BA5EA4">
        <w:rPr>
          <w:rFonts w:ascii="Arial" w:eastAsia="Arial" w:hAnsi="Arial"/>
          <w:spacing w:val="-1"/>
        </w:rPr>
        <w:t>image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manipulation,</w:t>
      </w:r>
      <w:r w:rsidRPr="00BA5EA4">
        <w:rPr>
          <w:rFonts w:ascii="Arial" w:eastAsia="Arial" w:hAnsi="Arial"/>
          <w:spacing w:val="2"/>
        </w:rPr>
        <w:t xml:space="preserve"> </w:t>
      </w:r>
      <w:r w:rsidRPr="00BA5EA4">
        <w:rPr>
          <w:rFonts w:ascii="Arial" w:eastAsia="Arial" w:hAnsi="Arial"/>
          <w:spacing w:val="-1"/>
        </w:rPr>
        <w:t>ethics</w:t>
      </w:r>
      <w:r w:rsidRPr="00BA5EA4">
        <w:rPr>
          <w:rFonts w:ascii="Arial" w:eastAsia="Arial" w:hAnsi="Arial"/>
          <w:spacing w:val="-4"/>
        </w:rPr>
        <w:t xml:space="preserve"> </w:t>
      </w:r>
      <w:r w:rsidRPr="00BA5EA4">
        <w:rPr>
          <w:rFonts w:ascii="Arial" w:eastAsia="Arial" w:hAnsi="Arial"/>
        </w:rPr>
        <w:t>for</w:t>
      </w:r>
      <w:r w:rsidRPr="00BA5EA4">
        <w:rPr>
          <w:rFonts w:ascii="Arial" w:eastAsia="Arial" w:hAnsi="Arial"/>
          <w:spacing w:val="2"/>
        </w:rPr>
        <w:t xml:space="preserve"> </w:t>
      </w:r>
      <w:r w:rsidRPr="00BA5EA4">
        <w:rPr>
          <w:rFonts w:ascii="Arial" w:eastAsia="Arial" w:hAnsi="Arial"/>
          <w:spacing w:val="-1"/>
        </w:rPr>
        <w:t>authors, etc.</w:t>
      </w:r>
    </w:p>
    <w:p w14:paraId="24C9871F" w14:textId="77777777" w:rsidR="007424B7" w:rsidRPr="00BA5EA4" w:rsidRDefault="007424B7" w:rsidP="007424B7">
      <w:pPr>
        <w:numPr>
          <w:ilvl w:val="2"/>
          <w:numId w:val="1"/>
        </w:numPr>
        <w:spacing w:after="60" w:line="251" w:lineRule="exact"/>
        <w:ind w:left="1440" w:hanging="360"/>
        <w:rPr>
          <w:rFonts w:ascii="Arial" w:eastAsia="Arial" w:hAnsi="Arial" w:cs="Arial"/>
        </w:rPr>
      </w:pPr>
      <w:r w:rsidRPr="00BA5EA4">
        <w:rPr>
          <w:rFonts w:ascii="Arial" w:eastAsia="Arial" w:hAnsi="Arial"/>
          <w:spacing w:val="-1"/>
        </w:rPr>
        <w:t>Consent</w:t>
      </w:r>
      <w:r w:rsidRPr="00BA5EA4">
        <w:rPr>
          <w:rFonts w:ascii="Arial" w:eastAsia="Arial" w:hAnsi="Arial"/>
          <w:spacing w:val="2"/>
        </w:rPr>
        <w:t xml:space="preserve"> </w:t>
      </w:r>
      <w:r w:rsidRPr="00BA5EA4">
        <w:rPr>
          <w:rFonts w:ascii="Arial" w:eastAsia="Arial" w:hAnsi="Arial"/>
          <w:spacing w:val="-1"/>
        </w:rPr>
        <w:t>in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Special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Populations</w:t>
      </w:r>
    </w:p>
    <w:p w14:paraId="625169F4" w14:textId="77777777" w:rsidR="007424B7" w:rsidRPr="00BA5EA4" w:rsidRDefault="007424B7" w:rsidP="007424B7">
      <w:pPr>
        <w:numPr>
          <w:ilvl w:val="0"/>
          <w:numId w:val="1"/>
        </w:numPr>
        <w:spacing w:line="242" w:lineRule="exact"/>
        <w:ind w:left="720" w:hanging="540"/>
        <w:outlineLvl w:val="0"/>
        <w:rPr>
          <w:rFonts w:ascii="Arial" w:eastAsia="Arial" w:hAnsi="Arial"/>
        </w:rPr>
      </w:pPr>
      <w:r w:rsidRPr="00BA5EA4">
        <w:rPr>
          <w:rFonts w:ascii="Arial" w:eastAsia="Arial" w:hAnsi="Arial"/>
          <w:b/>
          <w:bCs/>
          <w:spacing w:val="-1"/>
        </w:rPr>
        <w:t>CLINICAL</w:t>
      </w:r>
      <w:r w:rsidRPr="00BA5EA4">
        <w:rPr>
          <w:rFonts w:ascii="Arial" w:eastAsia="Arial" w:hAnsi="Arial"/>
          <w:b/>
          <w:bCs/>
        </w:rPr>
        <w:t xml:space="preserve"> </w:t>
      </w:r>
      <w:r w:rsidRPr="00BA5EA4">
        <w:rPr>
          <w:rFonts w:ascii="Arial" w:eastAsia="Arial" w:hAnsi="Arial"/>
          <w:b/>
          <w:bCs/>
          <w:spacing w:val="-2"/>
        </w:rPr>
        <w:t>TRIALS</w:t>
      </w:r>
    </w:p>
    <w:p w14:paraId="685AB099" w14:textId="77777777" w:rsidR="007424B7" w:rsidRPr="00BA5EA4" w:rsidRDefault="007424B7" w:rsidP="007424B7">
      <w:pPr>
        <w:numPr>
          <w:ilvl w:val="1"/>
          <w:numId w:val="1"/>
        </w:numPr>
        <w:spacing w:before="60" w:line="268" w:lineRule="exact"/>
        <w:ind w:left="900" w:hanging="180"/>
        <w:rPr>
          <w:rFonts w:ascii="Arial" w:eastAsia="Arial" w:hAnsi="Arial" w:cs="Arial"/>
        </w:rPr>
      </w:pPr>
      <w:r w:rsidRPr="00BA5EA4">
        <w:rPr>
          <w:rFonts w:ascii="Arial" w:eastAsia="Arial" w:hAnsi="Arial"/>
          <w:spacing w:val="-1"/>
        </w:rPr>
        <w:t>Understand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</w:rPr>
        <w:t>the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steps</w:t>
      </w:r>
      <w:r w:rsidRPr="00BA5EA4">
        <w:rPr>
          <w:rFonts w:ascii="Arial" w:eastAsia="Arial" w:hAnsi="Arial"/>
          <w:spacing w:val="1"/>
        </w:rPr>
        <w:t xml:space="preserve"> </w:t>
      </w:r>
      <w:r w:rsidRPr="00BA5EA4">
        <w:rPr>
          <w:rFonts w:ascii="Arial" w:eastAsia="Arial" w:hAnsi="Arial"/>
          <w:spacing w:val="-2"/>
        </w:rPr>
        <w:t>involved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in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conducting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clinical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research.</w:t>
      </w:r>
    </w:p>
    <w:p w14:paraId="7A35BA31" w14:textId="77777777" w:rsidR="007424B7" w:rsidRPr="00BA5EA4" w:rsidRDefault="007424B7" w:rsidP="007424B7">
      <w:pPr>
        <w:numPr>
          <w:ilvl w:val="2"/>
          <w:numId w:val="1"/>
        </w:numPr>
        <w:spacing w:line="271" w:lineRule="exact"/>
        <w:ind w:left="1440" w:hanging="360"/>
        <w:rPr>
          <w:rFonts w:ascii="Arial" w:eastAsia="Arial" w:hAnsi="Arial" w:cs="Arial"/>
        </w:rPr>
      </w:pPr>
      <w:r w:rsidRPr="00BA5EA4">
        <w:rPr>
          <w:rFonts w:ascii="Arial" w:eastAsia="Arial" w:hAnsi="Arial"/>
          <w:spacing w:val="-2"/>
        </w:rPr>
        <w:t>Clinical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trials</w:t>
      </w:r>
      <w:r w:rsidRPr="00BA5EA4">
        <w:rPr>
          <w:rFonts w:ascii="Arial" w:eastAsia="Arial" w:hAnsi="Arial"/>
          <w:spacing w:val="1"/>
        </w:rPr>
        <w:t xml:space="preserve"> </w:t>
      </w:r>
      <w:r w:rsidRPr="00BA5EA4">
        <w:rPr>
          <w:rFonts w:ascii="Arial" w:eastAsia="Arial" w:hAnsi="Arial"/>
          <w:spacing w:val="-1"/>
        </w:rPr>
        <w:t>Phases</w:t>
      </w:r>
      <w:r w:rsidRPr="00BA5EA4">
        <w:rPr>
          <w:rFonts w:ascii="Arial" w:eastAsia="Arial" w:hAnsi="Arial"/>
          <w:spacing w:val="1"/>
        </w:rPr>
        <w:t xml:space="preserve"> </w:t>
      </w:r>
      <w:proofErr w:type="gramStart"/>
      <w:r w:rsidRPr="00BA5EA4">
        <w:rPr>
          <w:rFonts w:ascii="Arial" w:eastAsia="Arial" w:hAnsi="Arial"/>
          <w:spacing w:val="-1"/>
        </w:rPr>
        <w:t>I, II</w:t>
      </w:r>
      <w:proofErr w:type="gramEnd"/>
      <w:r w:rsidRPr="00BA5EA4">
        <w:rPr>
          <w:rFonts w:ascii="Arial" w:eastAsia="Arial" w:hAnsi="Arial"/>
          <w:spacing w:val="-1"/>
        </w:rPr>
        <w:t>, III</w:t>
      </w:r>
    </w:p>
    <w:p w14:paraId="7A34D71E" w14:textId="77777777" w:rsidR="007424B7" w:rsidRPr="00BA5EA4" w:rsidRDefault="007424B7" w:rsidP="007424B7">
      <w:pPr>
        <w:numPr>
          <w:ilvl w:val="2"/>
          <w:numId w:val="1"/>
        </w:numPr>
        <w:spacing w:before="3"/>
        <w:ind w:left="1440" w:hanging="360"/>
        <w:rPr>
          <w:rFonts w:ascii="Arial" w:eastAsia="Arial" w:hAnsi="Arial" w:cs="Arial"/>
        </w:rPr>
      </w:pPr>
      <w:r w:rsidRPr="00BA5EA4">
        <w:rPr>
          <w:rFonts w:ascii="Arial" w:eastAsia="Arial" w:hAnsi="Arial"/>
          <w:spacing w:val="-1"/>
        </w:rPr>
        <w:t>Good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clinical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practice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(GCP)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for</w:t>
      </w:r>
      <w:r w:rsidRPr="00BA5EA4">
        <w:rPr>
          <w:rFonts w:ascii="Arial" w:eastAsia="Arial" w:hAnsi="Arial"/>
          <w:spacing w:val="2"/>
        </w:rPr>
        <w:t xml:space="preserve"> </w:t>
      </w:r>
      <w:r w:rsidRPr="00BA5EA4">
        <w:rPr>
          <w:rFonts w:ascii="Arial" w:eastAsia="Arial" w:hAnsi="Arial"/>
          <w:spacing w:val="-1"/>
        </w:rPr>
        <w:t>all</w:t>
      </w:r>
      <w:r w:rsidRPr="00BA5EA4">
        <w:rPr>
          <w:rFonts w:ascii="Arial" w:eastAsia="Arial" w:hAnsi="Arial"/>
          <w:spacing w:val="-3"/>
        </w:rPr>
        <w:t xml:space="preserve"> </w:t>
      </w:r>
      <w:r w:rsidRPr="00BA5EA4">
        <w:rPr>
          <w:rFonts w:ascii="Arial" w:eastAsia="Arial" w:hAnsi="Arial"/>
          <w:spacing w:val="-1"/>
        </w:rPr>
        <w:t>research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team members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</w:rPr>
        <w:t>&amp;</w:t>
      </w:r>
      <w:r w:rsidRPr="00BA5EA4">
        <w:rPr>
          <w:rFonts w:ascii="Arial" w:eastAsia="Arial" w:hAnsi="Arial"/>
          <w:spacing w:val="-24"/>
        </w:rPr>
        <w:t xml:space="preserve"> </w:t>
      </w:r>
      <w:r w:rsidRPr="00BA5EA4">
        <w:rPr>
          <w:rFonts w:ascii="Arial" w:eastAsia="Arial" w:hAnsi="Arial"/>
          <w:spacing w:val="-1"/>
        </w:rPr>
        <w:t>recruitment/retention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tools</w:t>
      </w:r>
    </w:p>
    <w:p w14:paraId="582D9AB3" w14:textId="77777777" w:rsidR="007424B7" w:rsidRPr="00BA5EA4" w:rsidRDefault="007424B7" w:rsidP="007424B7">
      <w:pPr>
        <w:numPr>
          <w:ilvl w:val="2"/>
          <w:numId w:val="1"/>
        </w:numPr>
        <w:spacing w:after="60"/>
        <w:ind w:left="1440" w:hanging="360"/>
        <w:rPr>
          <w:rFonts w:ascii="Arial" w:eastAsia="Arial" w:hAnsi="Arial" w:cs="Arial"/>
        </w:rPr>
      </w:pPr>
      <w:r w:rsidRPr="00BA5EA4">
        <w:rPr>
          <w:rFonts w:ascii="Arial" w:eastAsia="Arial" w:hAnsi="Arial"/>
          <w:spacing w:val="-1"/>
          <w:position w:val="2"/>
        </w:rPr>
        <w:t>Institutional</w:t>
      </w:r>
      <w:r w:rsidRPr="00BA5EA4">
        <w:rPr>
          <w:rFonts w:ascii="Arial" w:eastAsia="Arial" w:hAnsi="Arial"/>
          <w:spacing w:val="-2"/>
          <w:position w:val="2"/>
        </w:rPr>
        <w:t xml:space="preserve"> </w:t>
      </w:r>
      <w:r w:rsidRPr="00BA5EA4">
        <w:rPr>
          <w:rFonts w:ascii="Arial" w:eastAsia="Arial" w:hAnsi="Arial"/>
          <w:spacing w:val="-1"/>
          <w:position w:val="2"/>
        </w:rPr>
        <w:t>Review</w:t>
      </w:r>
      <w:r w:rsidRPr="00BA5EA4">
        <w:rPr>
          <w:rFonts w:ascii="Arial" w:eastAsia="Arial" w:hAnsi="Arial"/>
          <w:spacing w:val="-2"/>
          <w:position w:val="2"/>
        </w:rPr>
        <w:t xml:space="preserve"> </w:t>
      </w:r>
      <w:r w:rsidRPr="00BA5EA4">
        <w:rPr>
          <w:rFonts w:ascii="Arial" w:eastAsia="Arial" w:hAnsi="Arial"/>
          <w:spacing w:val="-1"/>
          <w:position w:val="2"/>
        </w:rPr>
        <w:t>Board</w:t>
      </w:r>
      <w:r w:rsidRPr="00BA5EA4">
        <w:rPr>
          <w:rFonts w:ascii="Arial" w:eastAsia="Arial" w:hAnsi="Arial"/>
          <w:spacing w:val="-2"/>
          <w:position w:val="2"/>
        </w:rPr>
        <w:t xml:space="preserve"> </w:t>
      </w:r>
      <w:r w:rsidRPr="00BA5EA4">
        <w:rPr>
          <w:rFonts w:ascii="Arial" w:eastAsia="Arial" w:hAnsi="Arial"/>
          <w:spacing w:val="-1"/>
          <w:position w:val="2"/>
        </w:rPr>
        <w:t>(IRB)</w:t>
      </w:r>
      <w:r w:rsidRPr="00BA5EA4">
        <w:rPr>
          <w:rFonts w:ascii="Arial" w:eastAsia="Arial" w:hAnsi="Arial"/>
          <w:spacing w:val="-2"/>
          <w:position w:val="2"/>
        </w:rPr>
        <w:t xml:space="preserve"> </w:t>
      </w:r>
      <w:r w:rsidRPr="00BA5EA4">
        <w:rPr>
          <w:rFonts w:ascii="Arial" w:eastAsia="Arial" w:hAnsi="Arial"/>
          <w:spacing w:val="-1"/>
          <w:position w:val="2"/>
        </w:rPr>
        <w:t>orientation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and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attendance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of an IRB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meeting</w:t>
      </w:r>
    </w:p>
    <w:p w14:paraId="6894A828" w14:textId="77777777" w:rsidR="007424B7" w:rsidRPr="00BA5EA4" w:rsidRDefault="007424B7" w:rsidP="007424B7">
      <w:pPr>
        <w:numPr>
          <w:ilvl w:val="0"/>
          <w:numId w:val="1"/>
        </w:numPr>
        <w:spacing w:before="34" w:line="271" w:lineRule="exact"/>
        <w:ind w:left="720" w:hanging="540"/>
        <w:outlineLvl w:val="0"/>
        <w:rPr>
          <w:rFonts w:ascii="Arial" w:eastAsia="Arial" w:hAnsi="Arial" w:cs="Arial"/>
        </w:rPr>
      </w:pPr>
      <w:r w:rsidRPr="00BA5EA4">
        <w:rPr>
          <w:rFonts w:ascii="Arial" w:eastAsia="Arial" w:hAnsi="Arial"/>
          <w:b/>
          <w:bCs/>
        </w:rPr>
        <w:t>EPIDEMIOLOGY</w:t>
      </w:r>
    </w:p>
    <w:p w14:paraId="2A03EC49" w14:textId="77777777" w:rsidR="007424B7" w:rsidRPr="00BA5EA4" w:rsidRDefault="007424B7" w:rsidP="007424B7">
      <w:pPr>
        <w:numPr>
          <w:ilvl w:val="1"/>
          <w:numId w:val="1"/>
        </w:numPr>
        <w:spacing w:before="60"/>
        <w:ind w:left="900" w:right="115" w:hanging="180"/>
        <w:rPr>
          <w:rFonts w:ascii="Arial" w:eastAsia="Arial" w:hAnsi="Arial" w:cs="Arial"/>
        </w:rPr>
      </w:pPr>
      <w:r w:rsidRPr="00BA5EA4">
        <w:rPr>
          <w:rFonts w:ascii="Arial" w:eastAsia="Arial" w:hAnsi="Arial"/>
          <w:spacing w:val="-1"/>
        </w:rPr>
        <w:t>Review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and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evaluate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the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main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study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designs</w:t>
      </w:r>
      <w:r w:rsidRPr="00BA5EA4">
        <w:rPr>
          <w:rFonts w:ascii="Arial" w:eastAsia="Arial" w:hAnsi="Arial"/>
          <w:spacing w:val="1"/>
        </w:rPr>
        <w:t xml:space="preserve"> </w:t>
      </w:r>
      <w:r w:rsidRPr="00BA5EA4">
        <w:rPr>
          <w:rFonts w:ascii="Arial" w:eastAsia="Arial" w:hAnsi="Arial"/>
          <w:spacing w:val="-1"/>
        </w:rPr>
        <w:t>used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in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clinical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research: case-control, cohort,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2"/>
        </w:rPr>
        <w:t>clinical</w:t>
      </w:r>
      <w:r w:rsidRPr="00BA5EA4">
        <w:rPr>
          <w:rFonts w:ascii="Arial" w:eastAsia="Arial" w:hAnsi="Arial"/>
          <w:spacing w:val="29"/>
        </w:rPr>
        <w:t xml:space="preserve"> </w:t>
      </w:r>
      <w:r w:rsidRPr="00BA5EA4">
        <w:rPr>
          <w:rFonts w:ascii="Arial" w:eastAsia="Arial" w:hAnsi="Arial"/>
          <w:spacing w:val="-2"/>
        </w:rPr>
        <w:t>trials,</w:t>
      </w:r>
      <w:r w:rsidRPr="00BA5EA4">
        <w:rPr>
          <w:rFonts w:ascii="Arial" w:eastAsia="Arial" w:hAnsi="Arial"/>
          <w:spacing w:val="2"/>
        </w:rPr>
        <w:t xml:space="preserve"> </w:t>
      </w:r>
      <w:r w:rsidRPr="00BA5EA4">
        <w:rPr>
          <w:rFonts w:ascii="Arial" w:eastAsia="Arial" w:hAnsi="Arial"/>
          <w:spacing w:val="-2"/>
        </w:rPr>
        <w:t>cross-sectional,</w:t>
      </w:r>
      <w:r w:rsidRPr="00BA5EA4">
        <w:rPr>
          <w:rFonts w:ascii="Arial" w:eastAsia="Arial" w:hAnsi="Arial"/>
          <w:spacing w:val="2"/>
        </w:rPr>
        <w:t xml:space="preserve"> </w:t>
      </w:r>
      <w:r w:rsidRPr="00BA5EA4">
        <w:rPr>
          <w:rFonts w:ascii="Arial" w:eastAsia="Arial" w:hAnsi="Arial"/>
          <w:spacing w:val="-1"/>
        </w:rPr>
        <w:t>meta-analyses.</w:t>
      </w:r>
    </w:p>
    <w:p w14:paraId="738C799E" w14:textId="77777777" w:rsidR="007424B7" w:rsidRPr="00BA5EA4" w:rsidRDefault="007424B7" w:rsidP="007424B7">
      <w:pPr>
        <w:numPr>
          <w:ilvl w:val="2"/>
          <w:numId w:val="1"/>
        </w:numPr>
        <w:spacing w:before="20"/>
        <w:ind w:left="1440" w:hanging="360"/>
        <w:rPr>
          <w:rFonts w:ascii="Arial" w:eastAsia="Arial" w:hAnsi="Arial" w:cs="Arial"/>
        </w:rPr>
      </w:pPr>
      <w:r w:rsidRPr="00BA5EA4">
        <w:rPr>
          <w:rFonts w:ascii="Arial" w:eastAsia="Arial" w:hAnsi="Arial"/>
          <w:spacing w:val="-1"/>
        </w:rPr>
        <w:t>Study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design: principles</w:t>
      </w:r>
      <w:r w:rsidRPr="00BA5EA4">
        <w:rPr>
          <w:rFonts w:ascii="Arial" w:eastAsia="Arial" w:hAnsi="Arial"/>
          <w:spacing w:val="1"/>
        </w:rPr>
        <w:t xml:space="preserve"> </w:t>
      </w:r>
      <w:r w:rsidRPr="00BA5EA4">
        <w:rPr>
          <w:rFonts w:ascii="Arial" w:eastAsia="Arial" w:hAnsi="Arial"/>
          <w:spacing w:val="-1"/>
        </w:rPr>
        <w:t>and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2"/>
        </w:rPr>
        <w:t>examples</w:t>
      </w:r>
    </w:p>
    <w:p w14:paraId="6F229F14" w14:textId="77777777" w:rsidR="007424B7" w:rsidRPr="00BA5EA4" w:rsidRDefault="007424B7" w:rsidP="007424B7">
      <w:pPr>
        <w:numPr>
          <w:ilvl w:val="2"/>
          <w:numId w:val="1"/>
        </w:numPr>
        <w:spacing w:after="60"/>
        <w:ind w:left="1440" w:hanging="360"/>
        <w:rPr>
          <w:rFonts w:ascii="Arial" w:eastAsia="Arial" w:hAnsi="Arial" w:cs="Arial"/>
        </w:rPr>
      </w:pPr>
      <w:r w:rsidRPr="00BA5EA4">
        <w:rPr>
          <w:rFonts w:ascii="Arial" w:eastAsia="Arial" w:hAnsi="Arial"/>
          <w:spacing w:val="-1"/>
        </w:rPr>
        <w:t>Case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control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and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cohort studies</w:t>
      </w:r>
    </w:p>
    <w:p w14:paraId="1E3DA5B3" w14:textId="77777777" w:rsidR="007424B7" w:rsidRPr="00BA5EA4" w:rsidRDefault="007424B7" w:rsidP="007424B7">
      <w:pPr>
        <w:numPr>
          <w:ilvl w:val="0"/>
          <w:numId w:val="1"/>
        </w:numPr>
        <w:spacing w:before="56"/>
        <w:ind w:left="720" w:hanging="540"/>
        <w:outlineLvl w:val="0"/>
        <w:rPr>
          <w:rFonts w:ascii="Arial" w:eastAsia="Arial" w:hAnsi="Arial"/>
        </w:rPr>
      </w:pPr>
      <w:r w:rsidRPr="00BA5EA4">
        <w:rPr>
          <w:rFonts w:ascii="Arial" w:eastAsia="Arial" w:hAnsi="Arial"/>
          <w:b/>
          <w:bCs/>
          <w:spacing w:val="-1"/>
        </w:rPr>
        <w:t>BIOSTATISTICS</w:t>
      </w:r>
    </w:p>
    <w:p w14:paraId="3E0A7901" w14:textId="77777777" w:rsidR="007424B7" w:rsidRPr="00BA5EA4" w:rsidRDefault="007424B7" w:rsidP="007424B7">
      <w:pPr>
        <w:numPr>
          <w:ilvl w:val="1"/>
          <w:numId w:val="1"/>
        </w:numPr>
        <w:spacing w:before="60"/>
        <w:ind w:left="900" w:hanging="180"/>
        <w:rPr>
          <w:rFonts w:ascii="Arial" w:eastAsia="Arial" w:hAnsi="Arial" w:cs="Arial"/>
        </w:rPr>
      </w:pPr>
      <w:r w:rsidRPr="00BA5EA4">
        <w:rPr>
          <w:rFonts w:ascii="Arial" w:eastAsia="Arial" w:hAnsi="Arial"/>
          <w:spacing w:val="-1"/>
        </w:rPr>
        <w:t>Understand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</w:rPr>
        <w:t>the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basis</w:t>
      </w:r>
      <w:r w:rsidRPr="00BA5EA4">
        <w:rPr>
          <w:rFonts w:ascii="Arial" w:eastAsia="Arial" w:hAnsi="Arial"/>
          <w:spacing w:val="1"/>
        </w:rPr>
        <w:t xml:space="preserve"> </w:t>
      </w:r>
      <w:r w:rsidRPr="00BA5EA4">
        <w:rPr>
          <w:rFonts w:ascii="Arial" w:eastAsia="Arial" w:hAnsi="Arial"/>
          <w:spacing w:val="-2"/>
        </w:rPr>
        <w:t>of</w:t>
      </w:r>
      <w:r w:rsidRPr="00BA5EA4">
        <w:rPr>
          <w:rFonts w:ascii="Arial" w:eastAsia="Arial" w:hAnsi="Arial"/>
          <w:spacing w:val="-1"/>
        </w:rPr>
        <w:t xml:space="preserve"> statistical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analyses</w:t>
      </w:r>
      <w:r w:rsidRPr="00BA5EA4">
        <w:rPr>
          <w:rFonts w:ascii="Arial" w:eastAsia="Arial" w:hAnsi="Arial"/>
          <w:spacing w:val="1"/>
        </w:rPr>
        <w:t xml:space="preserve"> </w:t>
      </w:r>
      <w:r w:rsidRPr="00BA5EA4">
        <w:rPr>
          <w:rFonts w:ascii="Arial" w:eastAsia="Arial" w:hAnsi="Arial"/>
          <w:spacing w:val="-2"/>
        </w:rPr>
        <w:t>of</w:t>
      </w:r>
      <w:r w:rsidRPr="00BA5EA4">
        <w:rPr>
          <w:rFonts w:ascii="Arial" w:eastAsia="Arial" w:hAnsi="Arial"/>
          <w:spacing w:val="4"/>
        </w:rPr>
        <w:t xml:space="preserve"> </w:t>
      </w:r>
      <w:r w:rsidRPr="00BA5EA4">
        <w:rPr>
          <w:rFonts w:ascii="Arial" w:eastAsia="Arial" w:hAnsi="Arial"/>
          <w:spacing w:val="-2"/>
        </w:rPr>
        <w:t>clinical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research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studies.</w:t>
      </w:r>
    </w:p>
    <w:p w14:paraId="32D0DEF3" w14:textId="65EE08A1" w:rsidR="007424B7" w:rsidRPr="00B30C17" w:rsidRDefault="007424B7" w:rsidP="007424B7">
      <w:pPr>
        <w:numPr>
          <w:ilvl w:val="2"/>
          <w:numId w:val="1"/>
        </w:numPr>
        <w:spacing w:line="251" w:lineRule="exact"/>
        <w:ind w:left="1440" w:hanging="360"/>
        <w:rPr>
          <w:rFonts w:ascii="Arial" w:eastAsia="Arial" w:hAnsi="Arial" w:cs="Arial"/>
        </w:rPr>
      </w:pPr>
      <w:r w:rsidRPr="00BA5EA4">
        <w:rPr>
          <w:rFonts w:ascii="Arial" w:eastAsia="Arial" w:hAnsi="Arial"/>
          <w:spacing w:val="-1"/>
        </w:rPr>
        <w:t>Statistical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2"/>
        </w:rPr>
        <w:t>Analysis</w:t>
      </w:r>
    </w:p>
    <w:p w14:paraId="77CE004C" w14:textId="163CCE20" w:rsidR="00B30C17" w:rsidRPr="00BA5EA4" w:rsidRDefault="00B30C17" w:rsidP="007424B7">
      <w:pPr>
        <w:numPr>
          <w:ilvl w:val="2"/>
          <w:numId w:val="1"/>
        </w:numPr>
        <w:spacing w:line="251" w:lineRule="exact"/>
        <w:ind w:left="1440" w:hanging="360"/>
        <w:rPr>
          <w:rFonts w:ascii="Arial" w:eastAsia="Arial" w:hAnsi="Arial" w:cs="Arial"/>
        </w:rPr>
      </w:pPr>
      <w:r>
        <w:rPr>
          <w:rFonts w:ascii="Arial" w:eastAsia="Arial" w:hAnsi="Arial"/>
          <w:spacing w:val="-2"/>
        </w:rPr>
        <w:t>Rigor, Reproducibility &amp; Transparency</w:t>
      </w:r>
      <w:r w:rsidR="00FB2D96">
        <w:rPr>
          <w:rFonts w:ascii="Arial" w:eastAsia="Arial" w:hAnsi="Arial"/>
          <w:spacing w:val="-2"/>
        </w:rPr>
        <w:t xml:space="preserve"> (R2T)</w:t>
      </w:r>
    </w:p>
    <w:p w14:paraId="1205E3FA" w14:textId="77777777" w:rsidR="007424B7" w:rsidRPr="00BA5EA4" w:rsidRDefault="007424B7" w:rsidP="007424B7">
      <w:pPr>
        <w:numPr>
          <w:ilvl w:val="2"/>
          <w:numId w:val="1"/>
        </w:numPr>
        <w:spacing w:after="60"/>
        <w:ind w:left="1440" w:hanging="360"/>
        <w:rPr>
          <w:rFonts w:ascii="Arial" w:eastAsia="Arial" w:hAnsi="Arial" w:cs="Arial"/>
        </w:rPr>
      </w:pPr>
      <w:r w:rsidRPr="00BA5EA4">
        <w:rPr>
          <w:rFonts w:ascii="Arial" w:eastAsia="Arial" w:hAnsi="Arial"/>
          <w:spacing w:val="-1"/>
        </w:rPr>
        <w:t>Outcome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measurements,</w:t>
      </w:r>
      <w:r w:rsidRPr="00BA5EA4">
        <w:rPr>
          <w:rFonts w:ascii="Arial" w:eastAsia="Arial" w:hAnsi="Arial"/>
          <w:spacing w:val="2"/>
        </w:rPr>
        <w:t xml:space="preserve"> </w:t>
      </w:r>
      <w:r w:rsidRPr="00BA5EA4">
        <w:rPr>
          <w:rFonts w:ascii="Arial" w:eastAsia="Arial" w:hAnsi="Arial"/>
          <w:spacing w:val="-2"/>
        </w:rPr>
        <w:t>DSMB,</w:t>
      </w:r>
      <w:r w:rsidRPr="00BA5EA4">
        <w:rPr>
          <w:rFonts w:ascii="Arial" w:eastAsia="Arial" w:hAnsi="Arial"/>
          <w:spacing w:val="2"/>
        </w:rPr>
        <w:t xml:space="preserve"> </w:t>
      </w:r>
      <w:r w:rsidRPr="00BA5EA4">
        <w:rPr>
          <w:rFonts w:ascii="Arial" w:eastAsia="Arial" w:hAnsi="Arial"/>
        </w:rPr>
        <w:t>etc.</w:t>
      </w:r>
    </w:p>
    <w:p w14:paraId="07079D2E" w14:textId="77777777" w:rsidR="007424B7" w:rsidRPr="00BA5EA4" w:rsidRDefault="007424B7" w:rsidP="007424B7">
      <w:pPr>
        <w:numPr>
          <w:ilvl w:val="0"/>
          <w:numId w:val="1"/>
        </w:numPr>
        <w:spacing w:before="75"/>
        <w:ind w:left="720" w:hanging="540"/>
        <w:outlineLvl w:val="0"/>
        <w:rPr>
          <w:rFonts w:ascii="Arial" w:eastAsia="Arial" w:hAnsi="Arial"/>
        </w:rPr>
      </w:pPr>
      <w:r w:rsidRPr="00BA5EA4">
        <w:rPr>
          <w:rFonts w:ascii="Arial" w:eastAsia="Arial" w:hAnsi="Arial"/>
          <w:b/>
          <w:bCs/>
          <w:spacing w:val="-1"/>
        </w:rPr>
        <w:t>CLINICAL</w:t>
      </w:r>
      <w:r w:rsidRPr="00BA5EA4">
        <w:rPr>
          <w:rFonts w:ascii="Arial" w:eastAsia="Arial" w:hAnsi="Arial"/>
          <w:b/>
          <w:bCs/>
        </w:rPr>
        <w:t xml:space="preserve"> </w:t>
      </w:r>
      <w:r w:rsidRPr="00BA5EA4">
        <w:rPr>
          <w:rFonts w:ascii="Arial" w:eastAsia="Arial" w:hAnsi="Arial"/>
          <w:b/>
          <w:bCs/>
          <w:spacing w:val="-1"/>
        </w:rPr>
        <w:t>RESEARCH</w:t>
      </w:r>
    </w:p>
    <w:p w14:paraId="4A259965" w14:textId="08E23851" w:rsidR="007424B7" w:rsidRPr="00BA5EA4" w:rsidRDefault="007424B7" w:rsidP="007424B7">
      <w:pPr>
        <w:numPr>
          <w:ilvl w:val="1"/>
          <w:numId w:val="1"/>
        </w:numPr>
        <w:spacing w:before="60"/>
        <w:ind w:left="900" w:hanging="180"/>
        <w:rPr>
          <w:rFonts w:ascii="Arial" w:eastAsia="Arial" w:hAnsi="Arial" w:cs="Arial"/>
        </w:rPr>
      </w:pPr>
      <w:r w:rsidRPr="00BA5EA4">
        <w:rPr>
          <w:rFonts w:ascii="Arial" w:eastAsia="Arial" w:hAnsi="Arial"/>
          <w:spacing w:val="-1"/>
          <w:position w:val="1"/>
        </w:rPr>
        <w:t>Appreciate</w:t>
      </w:r>
      <w:r w:rsidRPr="00BA5EA4">
        <w:rPr>
          <w:rFonts w:ascii="Arial" w:eastAsia="Arial" w:hAnsi="Arial"/>
          <w:spacing w:val="-2"/>
          <w:position w:val="1"/>
        </w:rPr>
        <w:t xml:space="preserve"> </w:t>
      </w:r>
      <w:r w:rsidRPr="00BA5EA4">
        <w:rPr>
          <w:rFonts w:ascii="Arial" w:eastAsia="Arial" w:hAnsi="Arial"/>
          <w:position w:val="1"/>
        </w:rPr>
        <w:t xml:space="preserve">the </w:t>
      </w:r>
      <w:r w:rsidRPr="00BA5EA4">
        <w:rPr>
          <w:rFonts w:ascii="Arial" w:eastAsia="Arial" w:hAnsi="Arial"/>
          <w:spacing w:val="-1"/>
          <w:position w:val="1"/>
        </w:rPr>
        <w:t>variety</w:t>
      </w:r>
      <w:r w:rsidRPr="00BA5EA4">
        <w:rPr>
          <w:rFonts w:ascii="Arial" w:eastAsia="Arial" w:hAnsi="Arial"/>
          <w:spacing w:val="-2"/>
          <w:position w:val="1"/>
        </w:rPr>
        <w:t xml:space="preserve"> of</w:t>
      </w:r>
      <w:r w:rsidRPr="00BA5EA4">
        <w:rPr>
          <w:rFonts w:ascii="Arial" w:eastAsia="Arial" w:hAnsi="Arial"/>
          <w:spacing w:val="-1"/>
          <w:position w:val="1"/>
        </w:rPr>
        <w:t xml:space="preserve"> human</w:t>
      </w:r>
      <w:r w:rsidRPr="00BA5EA4">
        <w:rPr>
          <w:rFonts w:ascii="Arial" w:eastAsia="Arial" w:hAnsi="Arial"/>
          <w:position w:val="1"/>
        </w:rPr>
        <w:t xml:space="preserve"> </w:t>
      </w:r>
      <w:r w:rsidRPr="00BA5EA4">
        <w:rPr>
          <w:rFonts w:ascii="Arial" w:eastAsia="Arial" w:hAnsi="Arial"/>
          <w:spacing w:val="-1"/>
          <w:position w:val="1"/>
        </w:rPr>
        <w:t>subject</w:t>
      </w:r>
      <w:r w:rsidRPr="00BA5EA4">
        <w:rPr>
          <w:rFonts w:ascii="Arial" w:eastAsia="Arial" w:hAnsi="Arial"/>
          <w:spacing w:val="-2"/>
          <w:position w:val="1"/>
        </w:rPr>
        <w:t xml:space="preserve"> </w:t>
      </w:r>
      <w:r w:rsidRPr="00BA5EA4">
        <w:rPr>
          <w:rFonts w:ascii="Arial" w:eastAsia="Arial" w:hAnsi="Arial"/>
          <w:spacing w:val="-1"/>
          <w:position w:val="1"/>
        </w:rPr>
        <w:t>research</w:t>
      </w:r>
    </w:p>
    <w:p w14:paraId="1F7A8D90" w14:textId="77777777" w:rsidR="007424B7" w:rsidRPr="00BA5EA4" w:rsidRDefault="007424B7" w:rsidP="007424B7">
      <w:pPr>
        <w:numPr>
          <w:ilvl w:val="2"/>
          <w:numId w:val="1"/>
        </w:numPr>
        <w:spacing w:before="24" w:line="275" w:lineRule="exact"/>
        <w:ind w:left="1440" w:hanging="360"/>
        <w:rPr>
          <w:rFonts w:ascii="Arial" w:eastAsia="Arial" w:hAnsi="Arial" w:cs="Arial"/>
        </w:rPr>
      </w:pPr>
      <w:r w:rsidRPr="00BA5EA4">
        <w:rPr>
          <w:rFonts w:ascii="Arial" w:eastAsia="Arial" w:hAnsi="Arial"/>
          <w:spacing w:val="-1"/>
        </w:rPr>
        <w:t>Health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Services</w:t>
      </w:r>
      <w:r w:rsidRPr="00BA5EA4">
        <w:rPr>
          <w:rFonts w:ascii="Arial" w:eastAsia="Arial" w:hAnsi="Arial"/>
          <w:spacing w:val="1"/>
        </w:rPr>
        <w:t xml:space="preserve"> </w:t>
      </w:r>
      <w:r w:rsidRPr="00BA5EA4">
        <w:rPr>
          <w:rFonts w:ascii="Arial" w:eastAsia="Arial" w:hAnsi="Arial"/>
          <w:spacing w:val="-1"/>
        </w:rPr>
        <w:t>Research</w:t>
      </w:r>
    </w:p>
    <w:p w14:paraId="3B9586EF" w14:textId="77777777" w:rsidR="007424B7" w:rsidRPr="00BA5EA4" w:rsidRDefault="007424B7" w:rsidP="007424B7">
      <w:pPr>
        <w:numPr>
          <w:ilvl w:val="2"/>
          <w:numId w:val="1"/>
        </w:numPr>
        <w:spacing w:before="24" w:line="275" w:lineRule="exact"/>
        <w:ind w:left="1440" w:hanging="360"/>
        <w:rPr>
          <w:rFonts w:ascii="Arial" w:eastAsia="Arial" w:hAnsi="Arial" w:cs="Arial"/>
        </w:rPr>
      </w:pPr>
      <w:r w:rsidRPr="00BA5EA4">
        <w:rPr>
          <w:rFonts w:ascii="Arial" w:eastAsia="Arial" w:hAnsi="Arial"/>
          <w:spacing w:val="-1"/>
        </w:rPr>
        <w:t>Genomics Research</w:t>
      </w:r>
      <w:r w:rsidRPr="00BA5EA4">
        <w:rPr>
          <w:rFonts w:ascii="Arial" w:eastAsia="Arial" w:hAnsi="Arial"/>
          <w:spacing w:val="1"/>
        </w:rPr>
        <w:t xml:space="preserve"> </w:t>
      </w:r>
      <w:r w:rsidRPr="00BA5EA4">
        <w:rPr>
          <w:rFonts w:ascii="Arial" w:eastAsia="Arial" w:hAnsi="Arial"/>
          <w:spacing w:val="-1"/>
        </w:rPr>
        <w:t>and</w:t>
      </w:r>
      <w:r w:rsidRPr="00BA5EA4">
        <w:rPr>
          <w:rFonts w:ascii="Arial" w:eastAsia="Arial" w:hAnsi="Arial"/>
          <w:spacing w:val="-2"/>
        </w:rPr>
        <w:t xml:space="preserve"> use</w:t>
      </w:r>
      <w:r w:rsidRPr="00BA5EA4">
        <w:rPr>
          <w:rFonts w:ascii="Arial" w:eastAsia="Arial" w:hAnsi="Arial"/>
          <w:spacing w:val="3"/>
        </w:rPr>
        <w:t xml:space="preserve"> </w:t>
      </w:r>
      <w:r w:rsidRPr="00BA5EA4">
        <w:rPr>
          <w:rFonts w:ascii="Arial" w:eastAsia="Arial" w:hAnsi="Arial"/>
          <w:spacing w:val="-2"/>
        </w:rPr>
        <w:t>of</w:t>
      </w:r>
      <w:r w:rsidRPr="00BA5EA4">
        <w:rPr>
          <w:rFonts w:ascii="Arial" w:eastAsia="Arial" w:hAnsi="Arial"/>
          <w:spacing w:val="-1"/>
        </w:rPr>
        <w:t xml:space="preserve"> </w:t>
      </w:r>
      <w:r w:rsidRPr="00BA5EA4">
        <w:rPr>
          <w:rFonts w:ascii="Arial" w:eastAsia="Arial" w:hAnsi="Arial"/>
          <w:spacing w:val="-2"/>
        </w:rPr>
        <w:t>Informatics</w:t>
      </w:r>
    </w:p>
    <w:p w14:paraId="72664C72" w14:textId="77777777" w:rsidR="007424B7" w:rsidRPr="00BA5EA4" w:rsidRDefault="007424B7" w:rsidP="007424B7">
      <w:pPr>
        <w:numPr>
          <w:ilvl w:val="2"/>
          <w:numId w:val="1"/>
        </w:numPr>
        <w:spacing w:before="24" w:line="275" w:lineRule="exact"/>
        <w:ind w:left="1440" w:hanging="360"/>
        <w:rPr>
          <w:rFonts w:ascii="Arial" w:eastAsia="Arial" w:hAnsi="Arial" w:cs="Arial"/>
        </w:rPr>
      </w:pPr>
      <w:r w:rsidRPr="00BA5EA4">
        <w:rPr>
          <w:rFonts w:ascii="Arial" w:eastAsia="Arial" w:hAnsi="Arial"/>
          <w:spacing w:val="-1"/>
        </w:rPr>
        <w:t>Behavioral</w:t>
      </w:r>
      <w:r w:rsidRPr="00BA5EA4">
        <w:rPr>
          <w:rFonts w:ascii="Arial" w:eastAsia="Arial" w:hAnsi="Arial"/>
        </w:rPr>
        <w:t xml:space="preserve"> &amp; </w:t>
      </w:r>
      <w:r w:rsidRPr="00BA5EA4">
        <w:rPr>
          <w:rFonts w:ascii="Arial" w:eastAsia="Arial" w:hAnsi="Arial"/>
          <w:spacing w:val="-1"/>
        </w:rPr>
        <w:t>Community-Based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Participatory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Research</w:t>
      </w:r>
    </w:p>
    <w:p w14:paraId="598FB882" w14:textId="77777777" w:rsidR="007424B7" w:rsidRPr="00BA5EA4" w:rsidRDefault="007424B7" w:rsidP="007424B7">
      <w:pPr>
        <w:numPr>
          <w:ilvl w:val="0"/>
          <w:numId w:val="1"/>
        </w:numPr>
        <w:spacing w:before="24"/>
        <w:ind w:left="720" w:hanging="540"/>
        <w:outlineLvl w:val="0"/>
        <w:rPr>
          <w:rFonts w:ascii="Arial" w:eastAsia="Arial" w:hAnsi="Arial"/>
        </w:rPr>
      </w:pPr>
      <w:r w:rsidRPr="00BA5EA4">
        <w:rPr>
          <w:rFonts w:ascii="Arial" w:eastAsia="Arial" w:hAnsi="Arial"/>
          <w:b/>
          <w:bCs/>
          <w:spacing w:val="-2"/>
        </w:rPr>
        <w:t>RESEARCH</w:t>
      </w:r>
      <w:r w:rsidRPr="00BA5EA4">
        <w:rPr>
          <w:rFonts w:ascii="Arial" w:eastAsia="Arial" w:hAnsi="Arial"/>
          <w:b/>
          <w:bCs/>
        </w:rPr>
        <w:t xml:space="preserve"> </w:t>
      </w:r>
      <w:r w:rsidRPr="00BA5EA4">
        <w:rPr>
          <w:rFonts w:ascii="Arial" w:eastAsia="Arial" w:hAnsi="Arial"/>
          <w:b/>
          <w:bCs/>
          <w:spacing w:val="-1"/>
        </w:rPr>
        <w:t>PROJECT</w:t>
      </w:r>
      <w:r w:rsidRPr="00BA5EA4">
        <w:rPr>
          <w:rFonts w:ascii="Arial" w:eastAsia="Arial" w:hAnsi="Arial"/>
          <w:b/>
          <w:bCs/>
          <w:spacing w:val="-2"/>
        </w:rPr>
        <w:t xml:space="preserve"> </w:t>
      </w:r>
      <w:r w:rsidRPr="00BA5EA4">
        <w:rPr>
          <w:rFonts w:ascii="Arial" w:eastAsia="Arial" w:hAnsi="Arial"/>
          <w:b/>
          <w:bCs/>
          <w:spacing w:val="-1"/>
        </w:rPr>
        <w:t>DEVELOPMENT</w:t>
      </w:r>
    </w:p>
    <w:p w14:paraId="79A6403E" w14:textId="77777777" w:rsidR="007424B7" w:rsidRPr="00BA5EA4" w:rsidRDefault="007424B7" w:rsidP="007424B7">
      <w:pPr>
        <w:numPr>
          <w:ilvl w:val="1"/>
          <w:numId w:val="1"/>
        </w:numPr>
        <w:spacing w:before="60"/>
        <w:ind w:left="900" w:hanging="180"/>
        <w:rPr>
          <w:rFonts w:ascii="Arial" w:eastAsia="Arial" w:hAnsi="Arial" w:cs="Arial"/>
        </w:rPr>
      </w:pPr>
      <w:r w:rsidRPr="00BA5EA4">
        <w:rPr>
          <w:rFonts w:ascii="Arial" w:eastAsia="Arial" w:hAnsi="Arial"/>
          <w:spacing w:val="-1"/>
        </w:rPr>
        <w:t>Prepare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and</w:t>
      </w:r>
      <w:r w:rsidRPr="00BA5EA4">
        <w:rPr>
          <w:rFonts w:ascii="Arial" w:eastAsia="Arial" w:hAnsi="Arial"/>
          <w:spacing w:val="-2"/>
        </w:rPr>
        <w:t xml:space="preserve"> </w:t>
      </w:r>
      <w:r w:rsidRPr="00BA5EA4">
        <w:rPr>
          <w:rFonts w:ascii="Arial" w:eastAsia="Arial" w:hAnsi="Arial"/>
          <w:spacing w:val="-1"/>
        </w:rPr>
        <w:t>review</w:t>
      </w:r>
      <w:r w:rsidRPr="00BA5EA4">
        <w:rPr>
          <w:rFonts w:ascii="Arial" w:eastAsia="Arial" w:hAnsi="Arial"/>
          <w:spacing w:val="-3"/>
        </w:rPr>
        <w:t xml:space="preserve"> </w:t>
      </w:r>
      <w:r w:rsidRPr="00BA5EA4">
        <w:rPr>
          <w:rFonts w:ascii="Arial" w:eastAsia="Arial" w:hAnsi="Arial"/>
        </w:rPr>
        <w:t xml:space="preserve">a </w:t>
      </w:r>
      <w:r w:rsidRPr="00BA5EA4">
        <w:rPr>
          <w:rFonts w:ascii="Arial" w:eastAsia="Arial" w:hAnsi="Arial"/>
          <w:spacing w:val="-1"/>
        </w:rPr>
        <w:t>research</w:t>
      </w:r>
      <w:r w:rsidRPr="00BA5EA4">
        <w:rPr>
          <w:rFonts w:ascii="Arial" w:eastAsia="Arial" w:hAnsi="Arial"/>
          <w:spacing w:val="1"/>
        </w:rPr>
        <w:t xml:space="preserve"> </w:t>
      </w:r>
      <w:r w:rsidRPr="00BA5EA4">
        <w:rPr>
          <w:rFonts w:ascii="Arial" w:eastAsia="Arial" w:hAnsi="Arial"/>
          <w:spacing w:val="-1"/>
        </w:rPr>
        <w:t>project.</w:t>
      </w:r>
    </w:p>
    <w:p w14:paraId="79FB95BD" w14:textId="77777777" w:rsidR="007424B7" w:rsidRPr="00BA5EA4" w:rsidRDefault="007424B7" w:rsidP="007424B7">
      <w:pPr>
        <w:numPr>
          <w:ilvl w:val="2"/>
          <w:numId w:val="1"/>
        </w:numPr>
        <w:spacing w:before="34"/>
        <w:ind w:left="1440" w:hanging="360"/>
        <w:rPr>
          <w:rFonts w:ascii="Arial" w:eastAsia="Arial" w:hAnsi="Arial" w:cs="Arial"/>
        </w:rPr>
      </w:pPr>
      <w:r w:rsidRPr="00BA5EA4">
        <w:rPr>
          <w:rFonts w:ascii="Arial" w:eastAsia="Arial" w:hAnsi="Arial"/>
          <w:spacing w:val="-1"/>
        </w:rPr>
        <w:t>Literature</w:t>
      </w:r>
      <w:r w:rsidRPr="00BA5EA4">
        <w:rPr>
          <w:rFonts w:ascii="Arial" w:eastAsia="Arial" w:hAnsi="Arial"/>
          <w:spacing w:val="2"/>
        </w:rPr>
        <w:t xml:space="preserve"> </w:t>
      </w:r>
      <w:r w:rsidRPr="00BA5EA4">
        <w:rPr>
          <w:rFonts w:ascii="Arial" w:eastAsia="Arial" w:hAnsi="Arial"/>
          <w:spacing w:val="-1"/>
        </w:rPr>
        <w:t>review,</w:t>
      </w:r>
      <w:r w:rsidRPr="00BA5EA4">
        <w:rPr>
          <w:rFonts w:ascii="Arial" w:eastAsia="Arial" w:hAnsi="Arial"/>
          <w:spacing w:val="2"/>
        </w:rPr>
        <w:t xml:space="preserve"> </w:t>
      </w:r>
      <w:r w:rsidRPr="00BA5EA4">
        <w:rPr>
          <w:rFonts w:ascii="Arial" w:eastAsia="Arial" w:hAnsi="Arial"/>
          <w:spacing w:val="-1"/>
        </w:rPr>
        <w:t>slides,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and</w:t>
      </w:r>
      <w:r w:rsidRPr="00BA5EA4">
        <w:rPr>
          <w:rFonts w:ascii="Arial" w:eastAsia="Arial" w:hAnsi="Arial"/>
        </w:rPr>
        <w:t xml:space="preserve"> </w:t>
      </w:r>
      <w:r w:rsidRPr="00BA5EA4">
        <w:rPr>
          <w:rFonts w:ascii="Arial" w:eastAsia="Arial" w:hAnsi="Arial"/>
          <w:spacing w:val="-1"/>
        </w:rPr>
        <w:t>abstracts</w:t>
      </w:r>
    </w:p>
    <w:p w14:paraId="43AC6062" w14:textId="71634886" w:rsidR="007424B7" w:rsidRPr="00BA5EA4" w:rsidRDefault="007424B7" w:rsidP="007424B7">
      <w:pPr>
        <w:numPr>
          <w:ilvl w:val="2"/>
          <w:numId w:val="1"/>
        </w:numPr>
        <w:spacing w:after="60"/>
        <w:ind w:left="1440" w:hanging="360"/>
        <w:rPr>
          <w:rFonts w:ascii="Arial" w:eastAsia="Arial" w:hAnsi="Arial" w:cs="Arial"/>
        </w:rPr>
      </w:pPr>
      <w:r w:rsidRPr="00BA5EA4">
        <w:rPr>
          <w:rFonts w:ascii="Arial" w:eastAsia="Arial" w:hAnsi="Arial" w:cs="Arial"/>
          <w:spacing w:val="-1"/>
        </w:rPr>
        <w:t>Research</w:t>
      </w:r>
      <w:r w:rsidRPr="00BA5EA4">
        <w:rPr>
          <w:rFonts w:ascii="Arial" w:eastAsia="Arial" w:hAnsi="Arial" w:cs="Arial"/>
        </w:rPr>
        <w:t xml:space="preserve"> </w:t>
      </w:r>
      <w:r w:rsidRPr="00BA5EA4">
        <w:rPr>
          <w:rFonts w:ascii="Arial" w:eastAsia="Arial" w:hAnsi="Arial" w:cs="Arial"/>
          <w:spacing w:val="-1"/>
        </w:rPr>
        <w:t xml:space="preserve">Presentations </w:t>
      </w:r>
      <w:r w:rsidRPr="00BA5EA4">
        <w:rPr>
          <w:rFonts w:ascii="Arial" w:eastAsia="Arial" w:hAnsi="Arial" w:cs="Arial"/>
        </w:rPr>
        <w:t>–</w:t>
      </w:r>
      <w:r w:rsidR="000B1BDD">
        <w:rPr>
          <w:rFonts w:ascii="Arial" w:eastAsia="Arial" w:hAnsi="Arial" w:cs="Arial"/>
        </w:rPr>
        <w:t xml:space="preserve"> </w:t>
      </w:r>
      <w:r w:rsidRPr="00BA5EA4">
        <w:rPr>
          <w:rFonts w:ascii="Arial" w:eastAsia="Arial" w:hAnsi="Arial" w:cs="Arial"/>
          <w:i/>
          <w:spacing w:val="-1"/>
        </w:rPr>
        <w:t>for</w:t>
      </w:r>
      <w:r w:rsidRPr="00BA5EA4">
        <w:rPr>
          <w:rFonts w:ascii="Arial" w:eastAsia="Arial" w:hAnsi="Arial" w:cs="Arial"/>
          <w:i/>
          <w:spacing w:val="2"/>
        </w:rPr>
        <w:t xml:space="preserve"> </w:t>
      </w:r>
      <w:r w:rsidRPr="00BA5EA4">
        <w:rPr>
          <w:rFonts w:ascii="Arial" w:eastAsia="Arial" w:hAnsi="Arial" w:cs="Arial"/>
          <w:i/>
          <w:spacing w:val="-2"/>
        </w:rPr>
        <w:t>individual</w:t>
      </w:r>
      <w:r w:rsidRPr="00BA5EA4">
        <w:rPr>
          <w:rFonts w:ascii="Arial" w:eastAsia="Arial" w:hAnsi="Arial" w:cs="Arial"/>
          <w:i/>
        </w:rPr>
        <w:t xml:space="preserve"> </w:t>
      </w:r>
      <w:r w:rsidRPr="00BA5EA4">
        <w:rPr>
          <w:rFonts w:ascii="Arial" w:eastAsia="Arial" w:hAnsi="Arial" w:cs="Arial"/>
          <w:i/>
          <w:spacing w:val="-1"/>
        </w:rPr>
        <w:t xml:space="preserve">projects </w:t>
      </w:r>
    </w:p>
    <w:p w14:paraId="46FA58A8" w14:textId="5EC04463" w:rsidR="007424B7" w:rsidRPr="00BA5EA4" w:rsidRDefault="00D2353E" w:rsidP="007424B7">
      <w:pPr>
        <w:pStyle w:val="ListParagraph"/>
        <w:numPr>
          <w:ilvl w:val="0"/>
          <w:numId w:val="1"/>
        </w:numPr>
        <w:spacing w:before="24"/>
        <w:ind w:left="54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EMERGING TOPICS</w:t>
      </w:r>
    </w:p>
    <w:p w14:paraId="0D2802B2" w14:textId="734662D6" w:rsidR="007424B7" w:rsidRPr="00BA5EA4" w:rsidRDefault="007424B7" w:rsidP="007424B7">
      <w:pPr>
        <w:pStyle w:val="ListParagraph"/>
        <w:numPr>
          <w:ilvl w:val="1"/>
          <w:numId w:val="1"/>
        </w:numPr>
        <w:spacing w:before="60"/>
        <w:ind w:left="907" w:hanging="187"/>
        <w:rPr>
          <w:rFonts w:ascii="Arial" w:eastAsia="Arial" w:hAnsi="Arial" w:cs="Arial"/>
        </w:rPr>
      </w:pPr>
      <w:r w:rsidRPr="00BA5EA4">
        <w:rPr>
          <w:rFonts w:ascii="Arial" w:eastAsia="Arial" w:hAnsi="Arial" w:cs="Arial"/>
        </w:rPr>
        <w:t>Implementation</w:t>
      </w:r>
      <w:r w:rsidR="0091038F">
        <w:rPr>
          <w:rFonts w:ascii="Arial" w:eastAsia="Arial" w:hAnsi="Arial" w:cs="Arial"/>
        </w:rPr>
        <w:t xml:space="preserve"> and Dissemination</w:t>
      </w:r>
      <w:r w:rsidRPr="00BA5EA4">
        <w:rPr>
          <w:rFonts w:ascii="Arial" w:eastAsia="Arial" w:hAnsi="Arial" w:cs="Arial"/>
        </w:rPr>
        <w:t xml:space="preserve"> Science</w:t>
      </w:r>
    </w:p>
    <w:p w14:paraId="52FC1C16" w14:textId="77777777" w:rsidR="007424B7" w:rsidRPr="00BA5EA4" w:rsidRDefault="007424B7" w:rsidP="007424B7">
      <w:pPr>
        <w:pStyle w:val="ListParagraph"/>
        <w:numPr>
          <w:ilvl w:val="2"/>
          <w:numId w:val="1"/>
        </w:numPr>
        <w:spacing w:before="24"/>
        <w:ind w:left="1440" w:hanging="360"/>
        <w:contextualSpacing/>
        <w:rPr>
          <w:rFonts w:ascii="Arial" w:eastAsia="Arial" w:hAnsi="Arial" w:cs="Arial"/>
        </w:rPr>
      </w:pPr>
      <w:r w:rsidRPr="00BA5EA4">
        <w:rPr>
          <w:rFonts w:ascii="Arial" w:eastAsia="Arial" w:hAnsi="Arial" w:cs="Arial"/>
        </w:rPr>
        <w:t>Clinical research</w:t>
      </w:r>
    </w:p>
    <w:p w14:paraId="2CCE6564" w14:textId="1EF33182" w:rsidR="007424B7" w:rsidRPr="00BA5EA4" w:rsidRDefault="00D2353E" w:rsidP="007424B7">
      <w:pPr>
        <w:pStyle w:val="ListParagraph"/>
        <w:numPr>
          <w:ilvl w:val="2"/>
          <w:numId w:val="1"/>
        </w:numPr>
        <w:spacing w:before="24"/>
        <w:ind w:left="1440"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Theories, Frameworks, and Methods</w:t>
      </w:r>
      <w:r w:rsidR="007424B7" w:rsidRPr="00BA5EA4">
        <w:rPr>
          <w:rFonts w:ascii="Arial" w:eastAsia="Arial" w:hAnsi="Arial" w:cs="Arial"/>
        </w:rPr>
        <w:t xml:space="preserve"> </w:t>
      </w:r>
    </w:p>
    <w:p w14:paraId="0514684D" w14:textId="77777777" w:rsidR="007424B7" w:rsidRPr="00BA5EA4" w:rsidRDefault="007424B7" w:rsidP="007424B7">
      <w:pPr>
        <w:rPr>
          <w:rFonts w:ascii="Arial" w:hAnsi="Arial" w:cs="Arial"/>
        </w:rPr>
      </w:pPr>
    </w:p>
    <w:p w14:paraId="7AF20392" w14:textId="77777777" w:rsidR="007424B7" w:rsidRPr="00BA5EA4" w:rsidRDefault="007424B7" w:rsidP="007424B7">
      <w:pPr>
        <w:rPr>
          <w:rFonts w:ascii="Arial" w:hAnsi="Arial" w:cs="Arial"/>
        </w:rPr>
      </w:pPr>
    </w:p>
    <w:p w14:paraId="7FC8D5B4" w14:textId="73A2B16E" w:rsidR="00174998" w:rsidRDefault="00174998" w:rsidP="007424B7">
      <w:pPr>
        <w:spacing w:before="65"/>
        <w:ind w:right="457"/>
        <w:jc w:val="center"/>
        <w:rPr>
          <w:rFonts w:cs="Arial"/>
        </w:rPr>
      </w:pPr>
    </w:p>
    <w:sectPr w:rsidR="00174998">
      <w:pgSz w:w="12240" w:h="15840"/>
      <w:pgMar w:top="0" w:right="5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F5588"/>
    <w:multiLevelType w:val="hybridMultilevel"/>
    <w:tmpl w:val="2E2487E2"/>
    <w:lvl w:ilvl="0" w:tplc="532ADA32">
      <w:start w:val="1"/>
      <w:numFmt w:val="upperRoman"/>
      <w:lvlText w:val="%1."/>
      <w:lvlJc w:val="left"/>
      <w:pPr>
        <w:ind w:left="471" w:hanging="360"/>
        <w:jc w:val="left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1" w:tplc="649AEC6C">
      <w:start w:val="1"/>
      <w:numFmt w:val="bullet"/>
      <w:lvlText w:val=""/>
      <w:lvlJc w:val="left"/>
      <w:pPr>
        <w:ind w:left="832" w:hanging="361"/>
      </w:pPr>
      <w:rPr>
        <w:rFonts w:ascii="Symbol" w:eastAsia="Symbol" w:hAnsi="Symbol" w:hint="default"/>
        <w:sz w:val="22"/>
        <w:szCs w:val="22"/>
      </w:rPr>
    </w:lvl>
    <w:lvl w:ilvl="2" w:tplc="8382A5DE">
      <w:start w:val="1"/>
      <w:numFmt w:val="bullet"/>
      <w:lvlText w:val="o"/>
      <w:lvlJc w:val="left"/>
      <w:pPr>
        <w:ind w:left="1552" w:hanging="361"/>
      </w:pPr>
      <w:rPr>
        <w:rFonts w:ascii="Courier New" w:eastAsia="Courier New" w:hAnsi="Courier New" w:hint="default"/>
        <w:sz w:val="22"/>
        <w:szCs w:val="22"/>
      </w:rPr>
    </w:lvl>
    <w:lvl w:ilvl="3" w:tplc="CDB66D72">
      <w:start w:val="1"/>
      <w:numFmt w:val="bullet"/>
      <w:lvlText w:val="o"/>
      <w:lvlJc w:val="left"/>
      <w:pPr>
        <w:ind w:left="1992" w:hanging="220"/>
      </w:pPr>
      <w:rPr>
        <w:rFonts w:ascii="Courier New" w:eastAsia="Courier New" w:hAnsi="Courier New" w:hint="default"/>
        <w:position w:val="8"/>
        <w:sz w:val="22"/>
        <w:szCs w:val="22"/>
      </w:rPr>
    </w:lvl>
    <w:lvl w:ilvl="4" w:tplc="2034AEA8">
      <w:start w:val="1"/>
      <w:numFmt w:val="bullet"/>
      <w:lvlText w:val="•"/>
      <w:lvlJc w:val="left"/>
      <w:pPr>
        <w:ind w:left="845" w:hanging="220"/>
      </w:pPr>
      <w:rPr>
        <w:rFonts w:hint="default"/>
      </w:rPr>
    </w:lvl>
    <w:lvl w:ilvl="5" w:tplc="120EE2EA">
      <w:start w:val="1"/>
      <w:numFmt w:val="bullet"/>
      <w:lvlText w:val="•"/>
      <w:lvlJc w:val="left"/>
      <w:pPr>
        <w:ind w:left="858" w:hanging="220"/>
      </w:pPr>
      <w:rPr>
        <w:rFonts w:hint="default"/>
      </w:rPr>
    </w:lvl>
    <w:lvl w:ilvl="6" w:tplc="B2B0BFA6">
      <w:start w:val="1"/>
      <w:numFmt w:val="bullet"/>
      <w:lvlText w:val="•"/>
      <w:lvlJc w:val="left"/>
      <w:pPr>
        <w:ind w:left="871" w:hanging="220"/>
      </w:pPr>
      <w:rPr>
        <w:rFonts w:hint="default"/>
      </w:rPr>
    </w:lvl>
    <w:lvl w:ilvl="7" w:tplc="DB249DC4">
      <w:start w:val="1"/>
      <w:numFmt w:val="bullet"/>
      <w:lvlText w:val="•"/>
      <w:lvlJc w:val="left"/>
      <w:pPr>
        <w:ind w:left="912" w:hanging="220"/>
      </w:pPr>
      <w:rPr>
        <w:rFonts w:hint="default"/>
      </w:rPr>
    </w:lvl>
    <w:lvl w:ilvl="8" w:tplc="E620E7B2">
      <w:start w:val="1"/>
      <w:numFmt w:val="bullet"/>
      <w:lvlText w:val="•"/>
      <w:lvlJc w:val="left"/>
      <w:pPr>
        <w:ind w:left="1525" w:hanging="220"/>
      </w:pPr>
      <w:rPr>
        <w:rFonts w:hint="default"/>
      </w:rPr>
    </w:lvl>
  </w:abstractNum>
  <w:num w:numId="1" w16cid:durableId="93744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98"/>
    <w:rsid w:val="00036591"/>
    <w:rsid w:val="00090B13"/>
    <w:rsid w:val="000B1BDD"/>
    <w:rsid w:val="000D7F0B"/>
    <w:rsid w:val="000E45A6"/>
    <w:rsid w:val="00134F3F"/>
    <w:rsid w:val="00143C67"/>
    <w:rsid w:val="00174998"/>
    <w:rsid w:val="001C1B87"/>
    <w:rsid w:val="002B7135"/>
    <w:rsid w:val="00385247"/>
    <w:rsid w:val="003D17E1"/>
    <w:rsid w:val="004377DC"/>
    <w:rsid w:val="0049503D"/>
    <w:rsid w:val="00537E4D"/>
    <w:rsid w:val="00584E67"/>
    <w:rsid w:val="00642EC8"/>
    <w:rsid w:val="00695D6B"/>
    <w:rsid w:val="006D4C63"/>
    <w:rsid w:val="007424B7"/>
    <w:rsid w:val="007A4230"/>
    <w:rsid w:val="007B0F54"/>
    <w:rsid w:val="0080588C"/>
    <w:rsid w:val="00806945"/>
    <w:rsid w:val="00824E86"/>
    <w:rsid w:val="008625CD"/>
    <w:rsid w:val="008A6FA3"/>
    <w:rsid w:val="008E3786"/>
    <w:rsid w:val="0091038F"/>
    <w:rsid w:val="009F51C9"/>
    <w:rsid w:val="00A03B16"/>
    <w:rsid w:val="00A466E6"/>
    <w:rsid w:val="00A936CC"/>
    <w:rsid w:val="00B05A57"/>
    <w:rsid w:val="00B30C17"/>
    <w:rsid w:val="00BA14ED"/>
    <w:rsid w:val="00BD4040"/>
    <w:rsid w:val="00C409EC"/>
    <w:rsid w:val="00C80C3E"/>
    <w:rsid w:val="00CE445D"/>
    <w:rsid w:val="00CF146A"/>
    <w:rsid w:val="00D2353E"/>
    <w:rsid w:val="00D3063A"/>
    <w:rsid w:val="00D62896"/>
    <w:rsid w:val="00D91CF8"/>
    <w:rsid w:val="00DF0DE6"/>
    <w:rsid w:val="00E20122"/>
    <w:rsid w:val="00E47E5D"/>
    <w:rsid w:val="00E605B6"/>
    <w:rsid w:val="00EA13AE"/>
    <w:rsid w:val="00EE1951"/>
    <w:rsid w:val="00FB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F8E34"/>
  <w15:docId w15:val="{E563218A-7E14-4101-AE85-6322303F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hanging="36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8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E445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45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24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0C3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503D"/>
    <w:pPr>
      <w:widowControl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B0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l@uab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ts@ua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ab.edu/ccts/education-training/clinical-translational-science/ctst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mmcbrayer</dc:creator>
  <cp:lastModifiedBy>Lambert,  Jean</cp:lastModifiedBy>
  <cp:revision>10</cp:revision>
  <cp:lastPrinted>2017-09-05T21:23:00Z</cp:lastPrinted>
  <dcterms:created xsi:type="dcterms:W3CDTF">2024-08-26T18:04:00Z</dcterms:created>
  <dcterms:modified xsi:type="dcterms:W3CDTF">2025-08-20T15:48:00Z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2016-09-23T00:00:00Z</vt:filetime>
  </property>
  <property fmtid="{D5CDD505-2E9C-101B-9397-08002B2CF9AE}" pid="3" name="LastSaved">
    <vt:filetime>2017-08-08T00:00:00Z</vt:filetime>
  </property>
</Properties>
</file>